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43DE5" w:rsidRDefault="006E2257" w:rsidP="00EB5970">
      <w:pPr>
        <w:spacing w:line="235" w:lineRule="auto"/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EB5970">
        <w:rPr>
          <w:bCs/>
          <w:sz w:val="28"/>
          <w:szCs w:val="28"/>
        </w:rPr>
        <w:t>2</w:t>
      </w:r>
      <w:r w:rsidR="007920A2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7920A2">
        <w:rPr>
          <w:bCs/>
          <w:sz w:val="28"/>
          <w:szCs w:val="28"/>
        </w:rPr>
        <w:t>февраля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EB5970">
        <w:rPr>
          <w:sz w:val="28"/>
          <w:szCs w:val="28"/>
        </w:rPr>
        <w:t>6</w:t>
      </w:r>
      <w:r w:rsidRPr="00243DE5">
        <w:rPr>
          <w:sz w:val="28"/>
          <w:szCs w:val="28"/>
        </w:rPr>
        <w:t xml:space="preserve"> года  № </w:t>
      </w:r>
      <w:r w:rsidR="007920A2">
        <w:rPr>
          <w:sz w:val="28"/>
          <w:szCs w:val="28"/>
        </w:rPr>
        <w:t>58</w:t>
      </w:r>
    </w:p>
    <w:p w:rsidR="008077F9" w:rsidRPr="00EB5970" w:rsidRDefault="008077F9" w:rsidP="00EB5970">
      <w:pPr>
        <w:spacing w:line="235" w:lineRule="auto"/>
        <w:ind w:right="567"/>
        <w:jc w:val="center"/>
        <w:rPr>
          <w:sz w:val="16"/>
          <w:szCs w:val="16"/>
        </w:rPr>
      </w:pPr>
    </w:p>
    <w:p w:rsidR="0058216A" w:rsidRPr="00EB5970" w:rsidRDefault="0058216A" w:rsidP="00EB5970">
      <w:pPr>
        <w:spacing w:line="235" w:lineRule="auto"/>
        <w:ind w:right="567"/>
        <w:jc w:val="center"/>
        <w:rPr>
          <w:sz w:val="16"/>
          <w:szCs w:val="16"/>
        </w:rPr>
      </w:pPr>
    </w:p>
    <w:p w:rsidR="00B04E47" w:rsidRPr="00BC5270" w:rsidRDefault="006E2257" w:rsidP="00EB5970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BC5270">
        <w:rPr>
          <w:b/>
          <w:sz w:val="26"/>
          <w:szCs w:val="26"/>
        </w:rPr>
        <w:t xml:space="preserve">О проекте областного закона </w:t>
      </w:r>
      <w:r w:rsidR="00243DE5" w:rsidRPr="00BC5270">
        <w:rPr>
          <w:b/>
          <w:sz w:val="26"/>
          <w:szCs w:val="26"/>
        </w:rPr>
        <w:br/>
      </w:r>
      <w:r w:rsidR="00244BB9" w:rsidRPr="00BC5270">
        <w:rPr>
          <w:b/>
          <w:sz w:val="26"/>
          <w:szCs w:val="26"/>
        </w:rPr>
        <w:t>"</w:t>
      </w:r>
      <w:r w:rsidR="00B04E47" w:rsidRPr="00BC5270">
        <w:rPr>
          <w:b/>
          <w:sz w:val="26"/>
          <w:szCs w:val="26"/>
        </w:rPr>
        <w:t>О внесении изменени</w:t>
      </w:r>
      <w:r w:rsidR="007920A2">
        <w:rPr>
          <w:b/>
          <w:sz w:val="26"/>
          <w:szCs w:val="26"/>
        </w:rPr>
        <w:t>й</w:t>
      </w:r>
      <w:r w:rsidR="00EB5970">
        <w:rPr>
          <w:b/>
          <w:sz w:val="26"/>
          <w:szCs w:val="26"/>
        </w:rPr>
        <w:t xml:space="preserve"> в стать</w:t>
      </w:r>
      <w:r w:rsidR="007920A2">
        <w:rPr>
          <w:b/>
          <w:sz w:val="26"/>
          <w:szCs w:val="26"/>
        </w:rPr>
        <w:t>и</w:t>
      </w:r>
      <w:r w:rsidR="00EB5970">
        <w:rPr>
          <w:b/>
          <w:sz w:val="26"/>
          <w:szCs w:val="26"/>
        </w:rPr>
        <w:t xml:space="preserve"> </w:t>
      </w:r>
      <w:r w:rsidR="007920A2">
        <w:rPr>
          <w:b/>
          <w:sz w:val="26"/>
          <w:szCs w:val="26"/>
        </w:rPr>
        <w:t>9 и 17</w:t>
      </w:r>
      <w:r w:rsidR="00EB5970">
        <w:rPr>
          <w:b/>
          <w:sz w:val="26"/>
          <w:szCs w:val="26"/>
        </w:rPr>
        <w:t xml:space="preserve"> </w:t>
      </w:r>
      <w:r w:rsidR="00B04E47" w:rsidRPr="00BC5270">
        <w:rPr>
          <w:b/>
          <w:sz w:val="26"/>
          <w:szCs w:val="26"/>
        </w:rPr>
        <w:t>областно</w:t>
      </w:r>
      <w:r w:rsidR="00EB5970">
        <w:rPr>
          <w:b/>
          <w:sz w:val="26"/>
          <w:szCs w:val="26"/>
        </w:rPr>
        <w:t>го</w:t>
      </w:r>
      <w:r w:rsidR="00B04E47" w:rsidRPr="00BC5270">
        <w:rPr>
          <w:b/>
          <w:sz w:val="26"/>
          <w:szCs w:val="26"/>
        </w:rPr>
        <w:t xml:space="preserve"> закон</w:t>
      </w:r>
      <w:r w:rsidR="00EB5970">
        <w:rPr>
          <w:b/>
          <w:sz w:val="26"/>
          <w:szCs w:val="26"/>
        </w:rPr>
        <w:t>а</w:t>
      </w:r>
      <w:r w:rsidR="00B04E47" w:rsidRPr="00BC5270">
        <w:rPr>
          <w:b/>
          <w:sz w:val="26"/>
          <w:szCs w:val="26"/>
        </w:rPr>
        <w:t xml:space="preserve"> </w:t>
      </w:r>
      <w:r w:rsidR="00EB5970">
        <w:rPr>
          <w:b/>
          <w:sz w:val="26"/>
          <w:szCs w:val="26"/>
        </w:rPr>
        <w:br/>
      </w:r>
      <w:r w:rsidR="00B04E47" w:rsidRPr="00BC5270">
        <w:rPr>
          <w:b/>
          <w:sz w:val="26"/>
          <w:szCs w:val="26"/>
        </w:rPr>
        <w:t>"</w:t>
      </w:r>
      <w:r w:rsidR="00BC5270">
        <w:rPr>
          <w:b/>
          <w:sz w:val="26"/>
          <w:szCs w:val="26"/>
        </w:rPr>
        <w:t xml:space="preserve">О </w:t>
      </w:r>
      <w:r w:rsidR="007920A2">
        <w:rPr>
          <w:b/>
          <w:sz w:val="26"/>
          <w:szCs w:val="26"/>
        </w:rPr>
        <w:t>бюджетном процессе в Ленинградской области</w:t>
      </w:r>
      <w:r w:rsidR="00B04E47" w:rsidRPr="00BC5270">
        <w:rPr>
          <w:b/>
          <w:sz w:val="26"/>
          <w:szCs w:val="26"/>
        </w:rPr>
        <w:t>"</w:t>
      </w:r>
    </w:p>
    <w:p w:rsidR="006E2257" w:rsidRPr="00EB5970" w:rsidRDefault="006E2257" w:rsidP="00EB5970">
      <w:pPr>
        <w:pStyle w:val="2"/>
        <w:spacing w:line="235" w:lineRule="auto"/>
        <w:ind w:firstLine="0"/>
        <w:jc w:val="left"/>
        <w:rPr>
          <w:sz w:val="20"/>
        </w:rPr>
      </w:pPr>
    </w:p>
    <w:p w:rsidR="0058216A" w:rsidRPr="00EB5970" w:rsidRDefault="0058216A" w:rsidP="00EB5970">
      <w:pPr>
        <w:pStyle w:val="2"/>
        <w:spacing w:line="235" w:lineRule="auto"/>
        <w:ind w:firstLine="0"/>
        <w:jc w:val="left"/>
        <w:rPr>
          <w:sz w:val="20"/>
        </w:rPr>
      </w:pPr>
    </w:p>
    <w:p w:rsidR="00B04E47" w:rsidRPr="00BC5270" w:rsidRDefault="00B04E47" w:rsidP="00EB5970">
      <w:pPr>
        <w:pStyle w:val="2"/>
        <w:spacing w:line="235" w:lineRule="auto"/>
        <w:ind w:firstLine="709"/>
        <w:rPr>
          <w:szCs w:val="28"/>
        </w:rPr>
      </w:pPr>
      <w:r w:rsidRPr="00BC5270">
        <w:rPr>
          <w:szCs w:val="28"/>
        </w:rPr>
        <w:t xml:space="preserve">Рассмотрев поправки, поступившие к проекту областного закона </w:t>
      </w:r>
      <w:r w:rsidR="00EB5970">
        <w:rPr>
          <w:szCs w:val="28"/>
        </w:rPr>
        <w:br/>
      </w:r>
      <w:r w:rsidR="00EB5970" w:rsidRPr="00EB5970">
        <w:rPr>
          <w:szCs w:val="28"/>
        </w:rPr>
        <w:t>"О внесении изменени</w:t>
      </w:r>
      <w:r w:rsidR="007920A2">
        <w:rPr>
          <w:szCs w:val="28"/>
        </w:rPr>
        <w:t>й</w:t>
      </w:r>
      <w:r w:rsidR="00EB5970" w:rsidRPr="00EB5970">
        <w:rPr>
          <w:szCs w:val="28"/>
        </w:rPr>
        <w:t xml:space="preserve"> в стать</w:t>
      </w:r>
      <w:r w:rsidR="007920A2">
        <w:rPr>
          <w:szCs w:val="28"/>
        </w:rPr>
        <w:t>и</w:t>
      </w:r>
      <w:r w:rsidR="00EB5970" w:rsidRPr="00EB5970">
        <w:rPr>
          <w:szCs w:val="28"/>
        </w:rPr>
        <w:t xml:space="preserve"> </w:t>
      </w:r>
      <w:r w:rsidR="007920A2">
        <w:rPr>
          <w:szCs w:val="28"/>
        </w:rPr>
        <w:t>9 и 17</w:t>
      </w:r>
      <w:r w:rsidR="00EB5970" w:rsidRPr="00EB5970">
        <w:rPr>
          <w:szCs w:val="28"/>
        </w:rPr>
        <w:t xml:space="preserve"> областного закона "О </w:t>
      </w:r>
      <w:r w:rsidR="007920A2">
        <w:rPr>
          <w:szCs w:val="28"/>
        </w:rPr>
        <w:t>бюджетном процессе в Ленинградской области</w:t>
      </w:r>
      <w:r w:rsidR="00EB5970" w:rsidRPr="00EB5970">
        <w:rPr>
          <w:szCs w:val="28"/>
        </w:rPr>
        <w:t>"</w:t>
      </w:r>
      <w:r w:rsidRPr="00BC5270">
        <w:rPr>
          <w:szCs w:val="28"/>
        </w:rPr>
        <w:t xml:space="preserve">, принятому в первом чтении </w:t>
      </w:r>
      <w:r w:rsidR="007920A2">
        <w:rPr>
          <w:szCs w:val="28"/>
        </w:rPr>
        <w:t>28</w:t>
      </w:r>
      <w:r w:rsidRPr="00BC5270">
        <w:rPr>
          <w:szCs w:val="28"/>
        </w:rPr>
        <w:t xml:space="preserve"> </w:t>
      </w:r>
      <w:r w:rsidR="007920A2">
        <w:rPr>
          <w:szCs w:val="28"/>
        </w:rPr>
        <w:t>января</w:t>
      </w:r>
      <w:r w:rsidRPr="00BC5270">
        <w:rPr>
          <w:szCs w:val="28"/>
        </w:rPr>
        <w:t xml:space="preserve"> 202</w:t>
      </w:r>
      <w:r w:rsidR="007920A2">
        <w:rPr>
          <w:szCs w:val="28"/>
        </w:rPr>
        <w:t>6</w:t>
      </w:r>
      <w:r w:rsidRPr="00BC5270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EB5970" w:rsidRPr="00EB5970" w:rsidRDefault="00EB5970" w:rsidP="00EB5970">
      <w:pPr>
        <w:pStyle w:val="2"/>
        <w:spacing w:line="235" w:lineRule="auto"/>
        <w:ind w:firstLine="709"/>
        <w:rPr>
          <w:sz w:val="20"/>
        </w:rPr>
      </w:pPr>
    </w:p>
    <w:p w:rsidR="006E2257" w:rsidRPr="00BC5270" w:rsidRDefault="006E2257" w:rsidP="00EB5970">
      <w:pPr>
        <w:pStyle w:val="2"/>
        <w:spacing w:line="235" w:lineRule="auto"/>
        <w:ind w:firstLine="709"/>
        <w:rPr>
          <w:szCs w:val="28"/>
        </w:rPr>
      </w:pPr>
      <w:r w:rsidRPr="00BC5270">
        <w:rPr>
          <w:szCs w:val="28"/>
        </w:rPr>
        <w:t xml:space="preserve">1. Принять проект областного закона </w:t>
      </w:r>
      <w:r w:rsidR="00EB5970" w:rsidRPr="00EB5970">
        <w:rPr>
          <w:szCs w:val="28"/>
        </w:rPr>
        <w:t>"О внесении изменени</w:t>
      </w:r>
      <w:r w:rsidR="007920A2">
        <w:rPr>
          <w:szCs w:val="28"/>
        </w:rPr>
        <w:t>й</w:t>
      </w:r>
      <w:r w:rsidR="00EB5970" w:rsidRPr="00EB5970">
        <w:rPr>
          <w:szCs w:val="28"/>
        </w:rPr>
        <w:t xml:space="preserve"> в стать</w:t>
      </w:r>
      <w:r w:rsidR="007920A2">
        <w:rPr>
          <w:szCs w:val="28"/>
        </w:rPr>
        <w:t>и</w:t>
      </w:r>
      <w:r w:rsidR="00EB5970" w:rsidRPr="00EB5970">
        <w:rPr>
          <w:szCs w:val="28"/>
        </w:rPr>
        <w:t xml:space="preserve"> </w:t>
      </w:r>
      <w:r w:rsidR="007920A2">
        <w:rPr>
          <w:szCs w:val="28"/>
        </w:rPr>
        <w:t xml:space="preserve">9 </w:t>
      </w:r>
      <w:r w:rsidR="007920A2">
        <w:rPr>
          <w:szCs w:val="28"/>
        </w:rPr>
        <w:br/>
        <w:t>и 17 областного закона "О бюджетном процессе в Ленинградской области</w:t>
      </w:r>
      <w:r w:rsidR="00EB5970" w:rsidRPr="00EB5970">
        <w:rPr>
          <w:szCs w:val="28"/>
        </w:rPr>
        <w:t>"</w:t>
      </w:r>
      <w:r w:rsidR="00243DE5" w:rsidRPr="00BC5270">
        <w:rPr>
          <w:szCs w:val="28"/>
        </w:rPr>
        <w:t xml:space="preserve"> </w:t>
      </w:r>
      <w:r w:rsidR="007920A2">
        <w:rPr>
          <w:szCs w:val="28"/>
        </w:rPr>
        <w:br/>
      </w:r>
      <w:r w:rsidR="006C155F" w:rsidRPr="00BC5270">
        <w:rPr>
          <w:szCs w:val="28"/>
        </w:rPr>
        <w:t>в</w:t>
      </w:r>
      <w:r w:rsidR="00B04E47" w:rsidRPr="00BC5270">
        <w:rPr>
          <w:szCs w:val="28"/>
        </w:rPr>
        <w:t>о</w:t>
      </w:r>
      <w:r w:rsidR="006C155F" w:rsidRPr="00BC5270">
        <w:rPr>
          <w:szCs w:val="28"/>
        </w:rPr>
        <w:t xml:space="preserve"> </w:t>
      </w:r>
      <w:r w:rsidR="00B04E47" w:rsidRPr="00BC5270">
        <w:rPr>
          <w:szCs w:val="28"/>
        </w:rPr>
        <w:t>втором</w:t>
      </w:r>
      <w:r w:rsidRPr="00BC5270">
        <w:rPr>
          <w:szCs w:val="28"/>
        </w:rPr>
        <w:t xml:space="preserve"> чтении.</w:t>
      </w:r>
    </w:p>
    <w:p w:rsidR="00B04E47" w:rsidRPr="00EB5970" w:rsidRDefault="00B04E47" w:rsidP="00EB5970">
      <w:pPr>
        <w:pStyle w:val="2"/>
        <w:spacing w:line="235" w:lineRule="auto"/>
        <w:ind w:firstLine="709"/>
        <w:rPr>
          <w:sz w:val="20"/>
        </w:rPr>
      </w:pPr>
    </w:p>
    <w:p w:rsidR="00B04E47" w:rsidRPr="00BC5270" w:rsidRDefault="00B04E47" w:rsidP="00EB5970">
      <w:pPr>
        <w:pStyle w:val="2"/>
        <w:spacing w:line="235" w:lineRule="auto"/>
        <w:ind w:firstLine="709"/>
        <w:rPr>
          <w:szCs w:val="28"/>
        </w:rPr>
      </w:pPr>
      <w:r w:rsidRPr="00BC5270">
        <w:rPr>
          <w:szCs w:val="28"/>
        </w:rPr>
        <w:t xml:space="preserve">2. Постоянной комиссии </w:t>
      </w:r>
      <w:r w:rsidR="00EB5970">
        <w:rPr>
          <w:szCs w:val="28"/>
        </w:rPr>
        <w:t xml:space="preserve">по </w:t>
      </w:r>
      <w:r w:rsidR="007920A2">
        <w:rPr>
          <w:szCs w:val="28"/>
        </w:rPr>
        <w:t>бюджету и налогам</w:t>
      </w:r>
      <w:r w:rsidR="00EB5970">
        <w:rPr>
          <w:szCs w:val="28"/>
        </w:rPr>
        <w:t xml:space="preserve"> </w:t>
      </w:r>
      <w:r w:rsidRPr="00BC527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B04E47" w:rsidRPr="00EB5970" w:rsidRDefault="00B04E47" w:rsidP="00EB5970">
      <w:pPr>
        <w:pStyle w:val="2"/>
        <w:spacing w:line="235" w:lineRule="auto"/>
        <w:ind w:firstLine="709"/>
        <w:rPr>
          <w:sz w:val="20"/>
        </w:rPr>
      </w:pPr>
    </w:p>
    <w:p w:rsidR="00B04E47" w:rsidRPr="00BC5270" w:rsidRDefault="00B04E47" w:rsidP="00EB5970">
      <w:pPr>
        <w:pStyle w:val="2"/>
        <w:spacing w:line="235" w:lineRule="auto"/>
        <w:ind w:firstLine="709"/>
        <w:rPr>
          <w:szCs w:val="28"/>
        </w:rPr>
      </w:pPr>
      <w:r w:rsidRPr="00BC5270">
        <w:rPr>
          <w:szCs w:val="28"/>
        </w:rPr>
        <w:t>3. Постановление вступает в силу со дня его принятия.</w:t>
      </w:r>
    </w:p>
    <w:p w:rsidR="001424BA" w:rsidRPr="00EB5970" w:rsidRDefault="001424BA" w:rsidP="00EB5970">
      <w:pPr>
        <w:pStyle w:val="2"/>
        <w:spacing w:line="235" w:lineRule="auto"/>
        <w:ind w:firstLine="0"/>
        <w:rPr>
          <w:sz w:val="24"/>
          <w:szCs w:val="24"/>
        </w:rPr>
      </w:pPr>
    </w:p>
    <w:p w:rsidR="001424BA" w:rsidRPr="00EB5970" w:rsidRDefault="001424BA" w:rsidP="00EB5970">
      <w:pPr>
        <w:pStyle w:val="2"/>
        <w:spacing w:line="235" w:lineRule="auto"/>
        <w:ind w:firstLine="0"/>
        <w:rPr>
          <w:sz w:val="24"/>
          <w:szCs w:val="24"/>
        </w:rPr>
      </w:pPr>
    </w:p>
    <w:p w:rsidR="00EB5970" w:rsidRPr="00EB5970" w:rsidRDefault="00EB5970" w:rsidP="00EB5970">
      <w:pPr>
        <w:pStyle w:val="2"/>
        <w:spacing w:line="235" w:lineRule="auto"/>
        <w:ind w:firstLine="0"/>
        <w:rPr>
          <w:sz w:val="24"/>
          <w:szCs w:val="24"/>
        </w:rPr>
      </w:pPr>
    </w:p>
    <w:p w:rsidR="001424BA" w:rsidRPr="00BC5270" w:rsidRDefault="001424BA" w:rsidP="00EB5970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BC5270">
        <w:rPr>
          <w:szCs w:val="28"/>
        </w:rPr>
        <w:t xml:space="preserve">Председатель </w:t>
      </w:r>
    </w:p>
    <w:p w:rsidR="00735351" w:rsidRPr="00BC5270" w:rsidRDefault="001424BA" w:rsidP="00EB5970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BC5270">
        <w:rPr>
          <w:szCs w:val="28"/>
        </w:rPr>
        <w:t>Законодательного собрания</w:t>
      </w:r>
      <w:r w:rsidRPr="00BC5270">
        <w:rPr>
          <w:szCs w:val="28"/>
        </w:rPr>
        <w:tab/>
        <w:t>С. Бебенин</w:t>
      </w:r>
    </w:p>
    <w:sectPr w:rsidR="00735351" w:rsidRPr="00BC5270" w:rsidSect="00EB597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BF8" w:rsidRDefault="00006BF8" w:rsidP="00D07D91">
      <w:r>
        <w:separator/>
      </w:r>
    </w:p>
  </w:endnote>
  <w:endnote w:type="continuationSeparator" w:id="0">
    <w:p w:rsidR="00006BF8" w:rsidRDefault="00006BF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BF8" w:rsidRDefault="00006BF8" w:rsidP="00D07D91">
      <w:r>
        <w:separator/>
      </w:r>
    </w:p>
  </w:footnote>
  <w:footnote w:type="continuationSeparator" w:id="0">
    <w:p w:rsidR="00006BF8" w:rsidRDefault="00006BF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B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06BF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6BF8"/>
    <w:rsid w:val="00007A42"/>
    <w:rsid w:val="000216D0"/>
    <w:rsid w:val="0002491D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D399D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5646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C15AA"/>
    <w:rsid w:val="004C4FB0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920A2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477D5"/>
    <w:rsid w:val="00851487"/>
    <w:rsid w:val="00854960"/>
    <w:rsid w:val="00854D27"/>
    <w:rsid w:val="00871327"/>
    <w:rsid w:val="00877E58"/>
    <w:rsid w:val="00883724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5270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C769B"/>
    <w:rsid w:val="00DE2F7F"/>
    <w:rsid w:val="00DF6D54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B5970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2026-02-27T08:08:00Z</cp:lastPrinted>
  <dcterms:created xsi:type="dcterms:W3CDTF">2026-03-16T08:21:00Z</dcterms:created>
  <dcterms:modified xsi:type="dcterms:W3CDTF">2026-03-16T08:21:00Z</dcterms:modified>
</cp:coreProperties>
</file>