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5720D" w:rsidRPr="0015720D" w:rsidRDefault="0015720D" w:rsidP="0015720D">
      <w:pPr>
        <w:spacing w:after="0" w:line="240" w:lineRule="auto"/>
        <w:ind w:firstLine="5812"/>
        <w:rPr>
          <w:rFonts w:ascii="Times New Roman" w:hAnsi="Times New Roman" w:cs="Times New Roman"/>
          <w:sz w:val="28"/>
          <w:szCs w:val="28"/>
        </w:rPr>
      </w:pPr>
      <w:r w:rsidRPr="0015720D">
        <w:rPr>
          <w:rFonts w:ascii="Times New Roman" w:hAnsi="Times New Roman" w:cs="Times New Roman"/>
          <w:sz w:val="28"/>
          <w:szCs w:val="28"/>
        </w:rPr>
        <w:t xml:space="preserve">Председателю </w:t>
      </w:r>
    </w:p>
    <w:p w:rsidR="0015720D" w:rsidRPr="0015720D" w:rsidRDefault="0015720D" w:rsidP="0015720D">
      <w:pPr>
        <w:spacing w:after="0" w:line="240" w:lineRule="auto"/>
        <w:ind w:firstLine="5812"/>
        <w:rPr>
          <w:rFonts w:ascii="Times New Roman" w:hAnsi="Times New Roman" w:cs="Times New Roman"/>
          <w:sz w:val="28"/>
          <w:szCs w:val="28"/>
        </w:rPr>
      </w:pPr>
      <w:r w:rsidRPr="0015720D">
        <w:rPr>
          <w:rFonts w:ascii="Times New Roman" w:hAnsi="Times New Roman" w:cs="Times New Roman"/>
          <w:sz w:val="28"/>
          <w:szCs w:val="28"/>
        </w:rPr>
        <w:t>Законодательного собрания</w:t>
      </w:r>
    </w:p>
    <w:p w:rsidR="0015720D" w:rsidRPr="0015720D" w:rsidRDefault="0015720D" w:rsidP="0015720D">
      <w:pPr>
        <w:spacing w:after="0" w:line="240" w:lineRule="auto"/>
        <w:ind w:firstLine="5812"/>
        <w:rPr>
          <w:rFonts w:ascii="Times New Roman" w:hAnsi="Times New Roman" w:cs="Times New Roman"/>
          <w:sz w:val="28"/>
          <w:szCs w:val="28"/>
        </w:rPr>
      </w:pPr>
      <w:r w:rsidRPr="0015720D">
        <w:rPr>
          <w:rFonts w:ascii="Times New Roman" w:hAnsi="Times New Roman" w:cs="Times New Roman"/>
          <w:sz w:val="28"/>
          <w:szCs w:val="28"/>
        </w:rPr>
        <w:t>Ленинградской области</w:t>
      </w:r>
    </w:p>
    <w:p w:rsidR="0015720D" w:rsidRPr="0015720D" w:rsidRDefault="0015720D" w:rsidP="0015720D">
      <w:pPr>
        <w:spacing w:after="0" w:line="240" w:lineRule="auto"/>
        <w:ind w:firstLine="5812"/>
        <w:rPr>
          <w:rFonts w:ascii="Times New Roman" w:hAnsi="Times New Roman" w:cs="Times New Roman"/>
          <w:sz w:val="28"/>
          <w:szCs w:val="28"/>
        </w:rPr>
      </w:pPr>
      <w:r w:rsidRPr="0015720D">
        <w:rPr>
          <w:rFonts w:ascii="Times New Roman" w:hAnsi="Times New Roman" w:cs="Times New Roman"/>
          <w:sz w:val="28"/>
          <w:szCs w:val="28"/>
        </w:rPr>
        <w:t xml:space="preserve">С.М. </w:t>
      </w:r>
      <w:proofErr w:type="spellStart"/>
      <w:r w:rsidRPr="0015720D">
        <w:rPr>
          <w:rFonts w:ascii="Times New Roman" w:hAnsi="Times New Roman" w:cs="Times New Roman"/>
          <w:sz w:val="28"/>
          <w:szCs w:val="28"/>
        </w:rPr>
        <w:t>Бебенину</w:t>
      </w:r>
      <w:proofErr w:type="spellEnd"/>
      <w:r w:rsidRPr="0015720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5720D" w:rsidRPr="0015720D" w:rsidRDefault="0015720D" w:rsidP="0015720D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15720D" w:rsidRPr="0015720D" w:rsidRDefault="0015720D" w:rsidP="0015720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15720D">
        <w:rPr>
          <w:rFonts w:ascii="Times New Roman" w:hAnsi="Times New Roman" w:cs="Times New Roman"/>
          <w:sz w:val="28"/>
          <w:szCs w:val="28"/>
        </w:rPr>
        <w:t>Уважаемый Сергей Михайлович!</w:t>
      </w:r>
    </w:p>
    <w:p w:rsidR="0015720D" w:rsidRPr="0015720D" w:rsidRDefault="0015720D" w:rsidP="0015720D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15720D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</w:t>
      </w:r>
    </w:p>
    <w:p w:rsidR="0015720D" w:rsidRPr="0015720D" w:rsidRDefault="0015720D" w:rsidP="0015720D">
      <w:pPr>
        <w:tabs>
          <w:tab w:val="left" w:pos="567"/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5720D">
        <w:rPr>
          <w:rFonts w:ascii="Times New Roman" w:hAnsi="Times New Roman" w:cs="Times New Roman"/>
          <w:sz w:val="28"/>
          <w:szCs w:val="28"/>
        </w:rPr>
        <w:tab/>
        <w:t xml:space="preserve">     В соответствии со статьей 31 Устава Ленинградской области и статьей 40 Регламента Законодательного собрания Ленинградской области вносим на рассмотрение Законодательного собрания Ленинградской области в качестве законодательной инициативы проект областного закона «О внесении изменения в статью 2 областного закона «О праздничных днях и памятных датах Ленинградской области».</w:t>
      </w:r>
    </w:p>
    <w:p w:rsidR="0015720D" w:rsidRPr="0015720D" w:rsidRDefault="0015720D" w:rsidP="0015720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5720D">
        <w:rPr>
          <w:rFonts w:ascii="Times New Roman" w:hAnsi="Times New Roman" w:cs="Times New Roman"/>
          <w:sz w:val="28"/>
          <w:szCs w:val="28"/>
        </w:rPr>
        <w:t xml:space="preserve">          </w:t>
      </w:r>
    </w:p>
    <w:p w:rsidR="0015720D" w:rsidRPr="0015720D" w:rsidRDefault="0015720D" w:rsidP="0015720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5720D">
        <w:rPr>
          <w:rFonts w:ascii="Times New Roman" w:hAnsi="Times New Roman" w:cs="Times New Roman"/>
          <w:sz w:val="28"/>
          <w:szCs w:val="28"/>
        </w:rPr>
        <w:t>Приложения:</w:t>
      </w:r>
    </w:p>
    <w:p w:rsidR="00BF790A" w:rsidRDefault="0015720D" w:rsidP="00BF790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5720D">
        <w:rPr>
          <w:rFonts w:ascii="Times New Roman" w:hAnsi="Times New Roman" w:cs="Times New Roman"/>
          <w:sz w:val="28"/>
          <w:szCs w:val="28"/>
        </w:rPr>
        <w:t xml:space="preserve">1. Проект областного закона «О внесении изменения в статью 2 областного закона «О праздничных днях и памятных датах Ленинградской области» на </w:t>
      </w:r>
      <w:smartTag w:uri="urn:schemas-microsoft-com:office:smarttags" w:element="metricconverter">
        <w:smartTagPr>
          <w:attr w:name="ProductID" w:val="2 л"/>
        </w:smartTagPr>
        <w:r w:rsidRPr="0015720D">
          <w:rPr>
            <w:rFonts w:ascii="Times New Roman" w:hAnsi="Times New Roman" w:cs="Times New Roman"/>
            <w:sz w:val="28"/>
            <w:szCs w:val="28"/>
          </w:rPr>
          <w:t>2 л</w:t>
        </w:r>
      </w:smartTag>
      <w:r w:rsidRPr="0015720D">
        <w:rPr>
          <w:rFonts w:ascii="Times New Roman" w:hAnsi="Times New Roman" w:cs="Times New Roman"/>
          <w:sz w:val="28"/>
          <w:szCs w:val="28"/>
        </w:rPr>
        <w:t>. в 1 экз.;</w:t>
      </w:r>
    </w:p>
    <w:p w:rsidR="00BF790A" w:rsidRDefault="0015720D" w:rsidP="00BF790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5720D">
        <w:rPr>
          <w:rFonts w:ascii="Times New Roman" w:hAnsi="Times New Roman" w:cs="Times New Roman"/>
          <w:sz w:val="28"/>
          <w:szCs w:val="28"/>
        </w:rPr>
        <w:t>2. Пояснительная записка к проекту областного закона «О внесении изменения в статью 2 областного закона «О праздничных днях и памятных датах Ленинградской области» на 3 л. в 1 экз.;</w:t>
      </w:r>
    </w:p>
    <w:p w:rsidR="00BF790A" w:rsidRDefault="0015720D" w:rsidP="00BF790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5720D">
        <w:rPr>
          <w:rFonts w:ascii="Times New Roman" w:hAnsi="Times New Roman" w:cs="Times New Roman"/>
          <w:sz w:val="28"/>
          <w:szCs w:val="28"/>
        </w:rPr>
        <w:t xml:space="preserve">3. Финансово-экономическое обоснование к проекту областного закона «О внесении изменения в статью 2 областного закона «О праздничных днях и памятных датах Ленинградской области» на </w:t>
      </w:r>
      <w:smartTag w:uri="urn:schemas-microsoft-com:office:smarttags" w:element="metricconverter">
        <w:smartTagPr>
          <w:attr w:name="ProductID" w:val="1 л"/>
        </w:smartTagPr>
        <w:r w:rsidRPr="0015720D">
          <w:rPr>
            <w:rFonts w:ascii="Times New Roman" w:hAnsi="Times New Roman" w:cs="Times New Roman"/>
            <w:sz w:val="28"/>
            <w:szCs w:val="28"/>
          </w:rPr>
          <w:t>1 л</w:t>
        </w:r>
      </w:smartTag>
      <w:r w:rsidRPr="0015720D">
        <w:rPr>
          <w:rFonts w:ascii="Times New Roman" w:hAnsi="Times New Roman" w:cs="Times New Roman"/>
          <w:sz w:val="28"/>
          <w:szCs w:val="28"/>
        </w:rPr>
        <w:t>. в 1 экз;</w:t>
      </w:r>
    </w:p>
    <w:p w:rsidR="00BF790A" w:rsidRDefault="0015720D" w:rsidP="00BF790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5720D">
        <w:rPr>
          <w:rFonts w:ascii="Times New Roman" w:hAnsi="Times New Roman" w:cs="Times New Roman"/>
          <w:sz w:val="28"/>
          <w:szCs w:val="28"/>
        </w:rPr>
        <w:t xml:space="preserve">4. Предложения о разработке нормативных правовых актов, принятие которых необходимо для реализации областного закона «О внесении изменения в статью 2 областного закона «О праздничных днях и памятных датах Ленинградской области» на </w:t>
      </w:r>
      <w:smartTag w:uri="urn:schemas-microsoft-com:office:smarttags" w:element="metricconverter">
        <w:smartTagPr>
          <w:attr w:name="ProductID" w:val="1 л"/>
        </w:smartTagPr>
        <w:r w:rsidRPr="0015720D">
          <w:rPr>
            <w:rFonts w:ascii="Times New Roman" w:hAnsi="Times New Roman" w:cs="Times New Roman"/>
            <w:sz w:val="28"/>
            <w:szCs w:val="28"/>
          </w:rPr>
          <w:t>1 л</w:t>
        </w:r>
      </w:smartTag>
      <w:r w:rsidRPr="0015720D">
        <w:rPr>
          <w:rFonts w:ascii="Times New Roman" w:hAnsi="Times New Roman" w:cs="Times New Roman"/>
          <w:sz w:val="28"/>
          <w:szCs w:val="28"/>
        </w:rPr>
        <w:t>. в 1 экз.;</w:t>
      </w:r>
    </w:p>
    <w:p w:rsidR="00BF790A" w:rsidRDefault="0015720D" w:rsidP="00BF790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5720D">
        <w:rPr>
          <w:rFonts w:ascii="Times New Roman" w:hAnsi="Times New Roman" w:cs="Times New Roman"/>
          <w:sz w:val="28"/>
          <w:szCs w:val="28"/>
        </w:rPr>
        <w:t xml:space="preserve">5. Перечень законов и иных нормативных правовых актов Ленинградской области, отмены, изменения или дополнения которых потребует принятие областного закона «О внесении изменения в статью 2 областного закона «О праздничных днях и памятных датах Ленинградской области» на </w:t>
      </w:r>
      <w:smartTag w:uri="urn:schemas-microsoft-com:office:smarttags" w:element="metricconverter">
        <w:smartTagPr>
          <w:attr w:name="ProductID" w:val="1 л"/>
        </w:smartTagPr>
        <w:r w:rsidRPr="0015720D">
          <w:rPr>
            <w:rFonts w:ascii="Times New Roman" w:hAnsi="Times New Roman" w:cs="Times New Roman"/>
            <w:sz w:val="28"/>
            <w:szCs w:val="28"/>
          </w:rPr>
          <w:t>1 л</w:t>
        </w:r>
      </w:smartTag>
      <w:r w:rsidRPr="0015720D">
        <w:rPr>
          <w:rFonts w:ascii="Times New Roman" w:hAnsi="Times New Roman" w:cs="Times New Roman"/>
          <w:sz w:val="28"/>
          <w:szCs w:val="28"/>
        </w:rPr>
        <w:t>. в 1 экз.;</w:t>
      </w:r>
    </w:p>
    <w:p w:rsidR="00BF790A" w:rsidRDefault="0015720D" w:rsidP="00BF790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5720D">
        <w:rPr>
          <w:rFonts w:ascii="Times New Roman" w:hAnsi="Times New Roman" w:cs="Times New Roman"/>
          <w:sz w:val="28"/>
          <w:szCs w:val="28"/>
        </w:rPr>
        <w:t xml:space="preserve">6. Справка о состоянии законодательства в сфере правового регулирования областного закона «О внесении изменения в статью 2 областного закона «О праздничных днях и памятных датах Ленинградской области» на </w:t>
      </w:r>
      <w:smartTag w:uri="urn:schemas-microsoft-com:office:smarttags" w:element="metricconverter">
        <w:smartTagPr>
          <w:attr w:name="ProductID" w:val="1 л"/>
        </w:smartTagPr>
        <w:r w:rsidRPr="0015720D">
          <w:rPr>
            <w:rFonts w:ascii="Times New Roman" w:hAnsi="Times New Roman" w:cs="Times New Roman"/>
            <w:sz w:val="28"/>
            <w:szCs w:val="28"/>
          </w:rPr>
          <w:t>1 л</w:t>
        </w:r>
      </w:smartTag>
      <w:r w:rsidRPr="0015720D">
        <w:rPr>
          <w:rFonts w:ascii="Times New Roman" w:hAnsi="Times New Roman" w:cs="Times New Roman"/>
          <w:sz w:val="28"/>
          <w:szCs w:val="28"/>
        </w:rPr>
        <w:t>. в 1 экз.</w:t>
      </w:r>
      <w:r w:rsidR="003D2F7C">
        <w:rPr>
          <w:rFonts w:ascii="Times New Roman" w:hAnsi="Times New Roman" w:cs="Times New Roman"/>
          <w:sz w:val="28"/>
          <w:szCs w:val="28"/>
        </w:rPr>
        <w:t>;</w:t>
      </w:r>
    </w:p>
    <w:p w:rsidR="0015720D" w:rsidRPr="0015720D" w:rsidRDefault="0015720D" w:rsidP="00BF790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5720D">
        <w:rPr>
          <w:rFonts w:ascii="Times New Roman" w:hAnsi="Times New Roman" w:cs="Times New Roman"/>
          <w:sz w:val="28"/>
          <w:szCs w:val="28"/>
        </w:rPr>
        <w:t>7. </w:t>
      </w:r>
      <w:r w:rsidR="00967B04">
        <w:rPr>
          <w:rFonts w:ascii="Times New Roman" w:hAnsi="Times New Roman" w:cs="Times New Roman"/>
          <w:sz w:val="28"/>
          <w:szCs w:val="28"/>
        </w:rPr>
        <w:t>Мотивированное з</w:t>
      </w:r>
      <w:r w:rsidRPr="0015720D">
        <w:rPr>
          <w:rFonts w:ascii="Times New Roman" w:hAnsi="Times New Roman" w:cs="Times New Roman"/>
          <w:sz w:val="28"/>
          <w:szCs w:val="28"/>
        </w:rPr>
        <w:t>аключение комиссии по рассмотрению предложений об установлении праздничных дней и памятных дат Ленинградской области на</w:t>
      </w:r>
      <w:r w:rsidR="00967B04">
        <w:rPr>
          <w:rFonts w:ascii="Times New Roman" w:hAnsi="Times New Roman" w:cs="Times New Roman"/>
          <w:sz w:val="28"/>
          <w:szCs w:val="28"/>
        </w:rPr>
        <w:t xml:space="preserve"> 3</w:t>
      </w:r>
      <w:r w:rsidRPr="0015720D">
        <w:rPr>
          <w:rFonts w:ascii="Times New Roman" w:hAnsi="Times New Roman" w:cs="Times New Roman"/>
          <w:sz w:val="28"/>
          <w:szCs w:val="28"/>
        </w:rPr>
        <w:t xml:space="preserve"> л. в 1 экз.</w:t>
      </w:r>
    </w:p>
    <w:p w:rsidR="0015720D" w:rsidRPr="0015720D" w:rsidRDefault="0015720D" w:rsidP="0015720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5720D">
        <w:rPr>
          <w:rFonts w:ascii="Times New Roman" w:hAnsi="Times New Roman" w:cs="Times New Roman"/>
          <w:sz w:val="28"/>
          <w:szCs w:val="28"/>
        </w:rPr>
        <w:t xml:space="preserve">   </w:t>
      </w:r>
    </w:p>
    <w:p w:rsidR="0015720D" w:rsidRPr="0015720D" w:rsidRDefault="0015720D" w:rsidP="0015720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5720D">
        <w:rPr>
          <w:rFonts w:ascii="Times New Roman" w:hAnsi="Times New Roman" w:cs="Times New Roman"/>
          <w:sz w:val="28"/>
          <w:szCs w:val="28"/>
        </w:rPr>
        <w:t xml:space="preserve">Депутаты </w:t>
      </w:r>
    </w:p>
    <w:p w:rsidR="0015720D" w:rsidRPr="0015720D" w:rsidRDefault="0015720D" w:rsidP="0015720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5720D">
        <w:rPr>
          <w:rFonts w:ascii="Times New Roman" w:hAnsi="Times New Roman" w:cs="Times New Roman"/>
          <w:sz w:val="28"/>
          <w:szCs w:val="28"/>
        </w:rPr>
        <w:t xml:space="preserve">Законодательного собрания </w:t>
      </w:r>
    </w:p>
    <w:p w:rsidR="0014561A" w:rsidRDefault="0015720D" w:rsidP="0015720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5720D">
        <w:rPr>
          <w:rFonts w:ascii="Times New Roman" w:hAnsi="Times New Roman" w:cs="Times New Roman"/>
          <w:sz w:val="28"/>
          <w:szCs w:val="28"/>
        </w:rPr>
        <w:t>Л</w:t>
      </w:r>
      <w:r w:rsidR="00CB741F">
        <w:rPr>
          <w:rFonts w:ascii="Times New Roman" w:hAnsi="Times New Roman" w:cs="Times New Roman"/>
          <w:sz w:val="28"/>
          <w:szCs w:val="28"/>
        </w:rPr>
        <w:t>енинградской области</w:t>
      </w:r>
      <w:r w:rsidR="00CB741F">
        <w:rPr>
          <w:rFonts w:ascii="Times New Roman" w:hAnsi="Times New Roman" w:cs="Times New Roman"/>
          <w:sz w:val="28"/>
          <w:szCs w:val="28"/>
        </w:rPr>
        <w:tab/>
      </w:r>
      <w:r w:rsidR="00CB741F">
        <w:rPr>
          <w:rFonts w:ascii="Times New Roman" w:hAnsi="Times New Roman" w:cs="Times New Roman"/>
          <w:sz w:val="28"/>
          <w:szCs w:val="28"/>
        </w:rPr>
        <w:tab/>
      </w:r>
      <w:r w:rsidR="00CB741F">
        <w:rPr>
          <w:rFonts w:ascii="Times New Roman" w:hAnsi="Times New Roman" w:cs="Times New Roman"/>
          <w:sz w:val="28"/>
          <w:szCs w:val="28"/>
        </w:rPr>
        <w:tab/>
      </w:r>
      <w:r w:rsidR="00CB741F">
        <w:rPr>
          <w:rFonts w:ascii="Times New Roman" w:hAnsi="Times New Roman" w:cs="Times New Roman"/>
          <w:sz w:val="28"/>
          <w:szCs w:val="28"/>
        </w:rPr>
        <w:tab/>
      </w:r>
      <w:r w:rsidR="00CB741F">
        <w:rPr>
          <w:rFonts w:ascii="Times New Roman" w:hAnsi="Times New Roman" w:cs="Times New Roman"/>
          <w:sz w:val="28"/>
          <w:szCs w:val="28"/>
        </w:rPr>
        <w:tab/>
      </w:r>
      <w:r w:rsidR="0014561A">
        <w:rPr>
          <w:rFonts w:ascii="Times New Roman" w:hAnsi="Times New Roman" w:cs="Times New Roman"/>
          <w:sz w:val="28"/>
          <w:szCs w:val="28"/>
        </w:rPr>
        <w:t xml:space="preserve">М.В. </w:t>
      </w:r>
      <w:proofErr w:type="spellStart"/>
      <w:r w:rsidR="0014561A">
        <w:rPr>
          <w:rFonts w:ascii="Times New Roman" w:hAnsi="Times New Roman" w:cs="Times New Roman"/>
          <w:sz w:val="28"/>
          <w:szCs w:val="28"/>
        </w:rPr>
        <w:t>Коломыцев</w:t>
      </w:r>
      <w:proofErr w:type="spellEnd"/>
    </w:p>
    <w:p w:rsidR="00CB741F" w:rsidRDefault="00CB741F" w:rsidP="0014561A">
      <w:pPr>
        <w:spacing w:after="0" w:line="240" w:lineRule="auto"/>
        <w:ind w:left="6372"/>
        <w:jc w:val="both"/>
        <w:rPr>
          <w:rFonts w:ascii="Times New Roman" w:hAnsi="Times New Roman" w:cs="Times New Roman"/>
          <w:sz w:val="28"/>
          <w:szCs w:val="28"/>
        </w:rPr>
      </w:pPr>
    </w:p>
    <w:p w:rsidR="00833D9D" w:rsidRDefault="00833D9D" w:rsidP="0014561A">
      <w:pPr>
        <w:spacing w:after="0" w:line="240" w:lineRule="auto"/>
        <w:ind w:left="6372"/>
        <w:jc w:val="both"/>
        <w:rPr>
          <w:rFonts w:ascii="Times New Roman" w:hAnsi="Times New Roman" w:cs="Times New Roman"/>
          <w:sz w:val="28"/>
          <w:szCs w:val="28"/>
        </w:rPr>
      </w:pPr>
    </w:p>
    <w:p w:rsidR="0015720D" w:rsidRPr="0014561A" w:rsidRDefault="0014561A" w:rsidP="0014561A">
      <w:pPr>
        <w:spacing w:after="0" w:line="240" w:lineRule="auto"/>
        <w:ind w:left="637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</w:t>
      </w:r>
      <w:r w:rsidR="0015720D" w:rsidRPr="0015720D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М</w:t>
      </w:r>
      <w:r w:rsidR="0015720D" w:rsidRPr="0015720D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>
        <w:rPr>
          <w:rFonts w:ascii="Times New Roman" w:hAnsi="Times New Roman" w:cs="Times New Roman"/>
          <w:sz w:val="28"/>
          <w:szCs w:val="28"/>
        </w:rPr>
        <w:t>Гардашников</w:t>
      </w:r>
      <w:proofErr w:type="spellEnd"/>
      <w:r w:rsidR="0015720D" w:rsidRPr="00383D9F">
        <w:rPr>
          <w:sz w:val="28"/>
          <w:szCs w:val="28"/>
        </w:rPr>
        <w:t xml:space="preserve">                                                    </w:t>
      </w:r>
      <w:r w:rsidR="0015720D">
        <w:rPr>
          <w:sz w:val="28"/>
          <w:szCs w:val="28"/>
        </w:rPr>
        <w:t xml:space="preserve">                              </w:t>
      </w:r>
    </w:p>
    <w:p w:rsidR="00CB741F" w:rsidRDefault="00CB741F" w:rsidP="00383D9F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383D9F" w:rsidRPr="00383D9F" w:rsidRDefault="00383D9F" w:rsidP="00383D9F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383D9F">
        <w:rPr>
          <w:rFonts w:ascii="Times New Roman" w:eastAsia="Times New Roman" w:hAnsi="Times New Roman" w:cs="Times New Roman"/>
          <w:sz w:val="24"/>
          <w:szCs w:val="24"/>
        </w:rPr>
        <w:t>Проект</w:t>
      </w:r>
    </w:p>
    <w:p w:rsidR="00383D9F" w:rsidRPr="00383D9F" w:rsidRDefault="00383D9F" w:rsidP="00383D9F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383D9F">
        <w:rPr>
          <w:rFonts w:ascii="Times New Roman" w:eastAsia="Times New Roman" w:hAnsi="Times New Roman" w:cs="Times New Roman"/>
          <w:sz w:val="24"/>
          <w:szCs w:val="24"/>
        </w:rPr>
        <w:t>внос</w:t>
      </w:r>
      <w:r w:rsidR="00980C91">
        <w:rPr>
          <w:rFonts w:ascii="Times New Roman" w:eastAsia="Times New Roman" w:hAnsi="Times New Roman" w:cs="Times New Roman"/>
          <w:sz w:val="24"/>
          <w:szCs w:val="24"/>
        </w:rPr>
        <w:t>я</w:t>
      </w:r>
      <w:r w:rsidR="009D194F">
        <w:rPr>
          <w:rFonts w:ascii="Times New Roman" w:eastAsia="Times New Roman" w:hAnsi="Times New Roman" w:cs="Times New Roman"/>
          <w:sz w:val="24"/>
          <w:szCs w:val="24"/>
        </w:rPr>
        <w:t>т депутат</w:t>
      </w:r>
      <w:r w:rsidR="00980C91">
        <w:rPr>
          <w:rFonts w:ascii="Times New Roman" w:eastAsia="Times New Roman" w:hAnsi="Times New Roman" w:cs="Times New Roman"/>
          <w:sz w:val="24"/>
          <w:szCs w:val="24"/>
        </w:rPr>
        <w:t>ы</w:t>
      </w:r>
      <w:r w:rsidRPr="00383D9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383D9F" w:rsidRPr="00383D9F" w:rsidRDefault="00383D9F" w:rsidP="00383D9F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383D9F">
        <w:rPr>
          <w:rFonts w:ascii="Times New Roman" w:eastAsia="Times New Roman" w:hAnsi="Times New Roman" w:cs="Times New Roman"/>
          <w:sz w:val="24"/>
          <w:szCs w:val="24"/>
        </w:rPr>
        <w:t>Законодательного собрания</w:t>
      </w:r>
    </w:p>
    <w:p w:rsidR="00383D9F" w:rsidRPr="00383D9F" w:rsidRDefault="00383D9F" w:rsidP="00383D9F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383D9F">
        <w:rPr>
          <w:rFonts w:ascii="Times New Roman" w:eastAsia="Times New Roman" w:hAnsi="Times New Roman" w:cs="Times New Roman"/>
          <w:sz w:val="24"/>
          <w:szCs w:val="24"/>
        </w:rPr>
        <w:t>Ленинградской области</w:t>
      </w:r>
    </w:p>
    <w:p w:rsidR="00383D9F" w:rsidRDefault="00383D9F" w:rsidP="00383D9F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383D9F">
        <w:rPr>
          <w:rFonts w:ascii="Times New Roman" w:eastAsia="Times New Roman" w:hAnsi="Times New Roman" w:cs="Times New Roman"/>
          <w:sz w:val="24"/>
          <w:szCs w:val="24"/>
        </w:rPr>
        <w:t xml:space="preserve">М.В. </w:t>
      </w:r>
      <w:proofErr w:type="spellStart"/>
      <w:r w:rsidRPr="00383D9F">
        <w:rPr>
          <w:rFonts w:ascii="Times New Roman" w:eastAsia="Times New Roman" w:hAnsi="Times New Roman" w:cs="Times New Roman"/>
          <w:sz w:val="24"/>
          <w:szCs w:val="24"/>
        </w:rPr>
        <w:t>Коломыцев</w:t>
      </w:r>
      <w:proofErr w:type="spellEnd"/>
    </w:p>
    <w:p w:rsidR="005706AD" w:rsidRPr="00383D9F" w:rsidRDefault="005706AD" w:rsidP="00383D9F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А.М.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Гардашников</w:t>
      </w:r>
      <w:proofErr w:type="spellEnd"/>
    </w:p>
    <w:p w:rsidR="00383D9F" w:rsidRPr="00383D9F" w:rsidRDefault="00383D9F" w:rsidP="00383D9F">
      <w:pPr>
        <w:spacing w:after="0" w:line="276" w:lineRule="auto"/>
        <w:jc w:val="right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383D9F" w:rsidRPr="00383D9F" w:rsidRDefault="00383D9F" w:rsidP="00383D9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383D9F">
        <w:rPr>
          <w:rFonts w:ascii="Times New Roman" w:eastAsia="Times New Roman" w:hAnsi="Times New Roman" w:cs="Times New Roman"/>
          <w:b/>
          <w:sz w:val="28"/>
          <w:szCs w:val="28"/>
        </w:rPr>
        <w:t>ЛЕНИНГРАДСКАЯ ОБЛАСТЬ</w:t>
      </w:r>
    </w:p>
    <w:p w:rsidR="00383D9F" w:rsidRPr="00383D9F" w:rsidRDefault="00383D9F" w:rsidP="00383D9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383D9F" w:rsidRPr="00383D9F" w:rsidRDefault="00383D9F" w:rsidP="00383D9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383D9F" w:rsidRPr="00383D9F" w:rsidRDefault="00383D9F" w:rsidP="00383D9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383D9F">
        <w:rPr>
          <w:rFonts w:ascii="Times New Roman" w:eastAsia="Times New Roman" w:hAnsi="Times New Roman" w:cs="Times New Roman"/>
          <w:b/>
          <w:sz w:val="28"/>
          <w:szCs w:val="28"/>
        </w:rPr>
        <w:t>ОБЛАСТНОЙ ЗАКОН</w:t>
      </w:r>
    </w:p>
    <w:p w:rsidR="00383D9F" w:rsidRPr="00383D9F" w:rsidRDefault="00383D9F" w:rsidP="00383D9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383D9F" w:rsidRPr="00383D9F" w:rsidRDefault="00383D9F" w:rsidP="00383D9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383D9F" w:rsidRPr="00383D9F" w:rsidRDefault="00383D9F" w:rsidP="00383D9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383D9F">
        <w:rPr>
          <w:rFonts w:ascii="Times New Roman" w:eastAsia="Times New Roman" w:hAnsi="Times New Roman" w:cs="Times New Roman"/>
          <w:b/>
          <w:sz w:val="28"/>
          <w:szCs w:val="28"/>
        </w:rPr>
        <w:t xml:space="preserve">О внесении изменения в статью 2 областного закона </w:t>
      </w:r>
    </w:p>
    <w:p w:rsidR="00383D9F" w:rsidRPr="00383D9F" w:rsidRDefault="00383D9F" w:rsidP="00383D9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383D9F">
        <w:rPr>
          <w:rFonts w:ascii="Times New Roman" w:eastAsia="Times New Roman" w:hAnsi="Times New Roman" w:cs="Times New Roman"/>
          <w:b/>
          <w:sz w:val="28"/>
          <w:szCs w:val="28"/>
        </w:rPr>
        <w:t>«О праздничных днях и памятных датах Ленинградской области»</w:t>
      </w:r>
    </w:p>
    <w:p w:rsidR="00383D9F" w:rsidRPr="00383D9F" w:rsidRDefault="00383D9F" w:rsidP="00383D9F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383D9F" w:rsidRPr="00383D9F" w:rsidRDefault="00383D9F" w:rsidP="00383D9F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383D9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(принят Законодательным собранием _____________) </w:t>
      </w:r>
    </w:p>
    <w:p w:rsidR="00383D9F" w:rsidRPr="00383D9F" w:rsidRDefault="00383D9F" w:rsidP="00383D9F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383D9F" w:rsidRPr="00383D9F" w:rsidRDefault="00383D9F" w:rsidP="00383D9F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383D9F" w:rsidRPr="00383D9F" w:rsidRDefault="00383D9F" w:rsidP="00383D9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83D9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Статья 1</w:t>
      </w:r>
    </w:p>
    <w:p w:rsidR="00383D9F" w:rsidRPr="00383D9F" w:rsidRDefault="00383D9F" w:rsidP="00383D9F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83D9F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383D9F" w:rsidRPr="00510BA6" w:rsidRDefault="00383D9F" w:rsidP="00510BA6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10B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Внести в часть 2 статьи 2 областного </w:t>
      </w:r>
      <w:hyperlink r:id="rId8" w:history="1">
        <w:r w:rsidRPr="00510BA6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закон</w:t>
        </w:r>
      </w:hyperlink>
      <w:r w:rsidRPr="00510B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 от 27 марта 2015 года № 22-оз «О праздничных днях и памятных датах Ленинградской области» (с последующими изменениями) изменение, </w:t>
      </w:r>
      <w:r w:rsidRPr="00510BA6">
        <w:rPr>
          <w:rFonts w:ascii="Times New Roman" w:eastAsia="Times New Roman" w:hAnsi="Times New Roman" w:cs="Times New Roman"/>
          <w:sz w:val="28"/>
          <w:szCs w:val="28"/>
        </w:rPr>
        <w:t>изложив ее в следующей редакции:</w:t>
      </w:r>
    </w:p>
    <w:p w:rsidR="00510BA6" w:rsidRPr="00510BA6" w:rsidRDefault="00510BA6" w:rsidP="00510BA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10BA6" w:rsidRPr="00510BA6" w:rsidRDefault="00383D9F" w:rsidP="00510BA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10BA6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510BA6" w:rsidRPr="00510BA6">
        <w:rPr>
          <w:rFonts w:ascii="Times New Roman" w:hAnsi="Times New Roman" w:cs="Times New Roman"/>
          <w:sz w:val="28"/>
          <w:szCs w:val="28"/>
        </w:rPr>
        <w:t>2. Установить памятные даты Ленинградской области:</w:t>
      </w:r>
    </w:p>
    <w:p w:rsidR="006B7D15" w:rsidRDefault="008D07EB" w:rsidP="00510BA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D07EB">
        <w:rPr>
          <w:rFonts w:ascii="Times New Roman" w:hAnsi="Times New Roman" w:cs="Times New Roman"/>
          <w:b/>
          <w:sz w:val="28"/>
          <w:szCs w:val="28"/>
        </w:rPr>
        <w:t xml:space="preserve">День освобождения города Шлиссельбурга от </w:t>
      </w:r>
      <w:r w:rsidR="00761A06">
        <w:rPr>
          <w:rFonts w:ascii="Times New Roman" w:hAnsi="Times New Roman" w:cs="Times New Roman"/>
          <w:b/>
          <w:sz w:val="28"/>
          <w:szCs w:val="28"/>
        </w:rPr>
        <w:t>немецко-фашистских захватчиков -</w:t>
      </w:r>
      <w:r w:rsidRPr="008D07EB">
        <w:rPr>
          <w:rFonts w:ascii="Times New Roman" w:hAnsi="Times New Roman" w:cs="Times New Roman"/>
          <w:b/>
          <w:sz w:val="28"/>
          <w:szCs w:val="28"/>
        </w:rPr>
        <w:t xml:space="preserve"> 18 января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AE6B78" w:rsidRPr="00510BA6" w:rsidRDefault="00AE6B78" w:rsidP="00AE6B7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10BA6">
        <w:rPr>
          <w:rFonts w:ascii="Times New Roman" w:hAnsi="Times New Roman" w:cs="Times New Roman"/>
          <w:sz w:val="28"/>
          <w:szCs w:val="28"/>
        </w:rPr>
        <w:t>День прорыва фашистской блокады Ленинграда - 18 января;</w:t>
      </w:r>
    </w:p>
    <w:p w:rsidR="00510BA6" w:rsidRPr="00510BA6" w:rsidRDefault="00510BA6" w:rsidP="00510BA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10BA6">
        <w:rPr>
          <w:rFonts w:ascii="Times New Roman" w:hAnsi="Times New Roman" w:cs="Times New Roman"/>
          <w:sz w:val="28"/>
          <w:szCs w:val="28"/>
        </w:rPr>
        <w:t xml:space="preserve">День памяти героических защитников </w:t>
      </w:r>
      <w:proofErr w:type="spellStart"/>
      <w:r w:rsidRPr="00510BA6">
        <w:rPr>
          <w:rFonts w:ascii="Times New Roman" w:hAnsi="Times New Roman" w:cs="Times New Roman"/>
          <w:sz w:val="28"/>
          <w:szCs w:val="28"/>
        </w:rPr>
        <w:t>Ораниенбаумского</w:t>
      </w:r>
      <w:proofErr w:type="spellEnd"/>
      <w:r w:rsidRPr="00510BA6">
        <w:rPr>
          <w:rFonts w:ascii="Times New Roman" w:hAnsi="Times New Roman" w:cs="Times New Roman"/>
          <w:sz w:val="28"/>
          <w:szCs w:val="28"/>
        </w:rPr>
        <w:t xml:space="preserve"> плацдарма - 19 января;</w:t>
      </w:r>
    </w:p>
    <w:p w:rsidR="00510BA6" w:rsidRPr="00510BA6" w:rsidRDefault="00510BA6" w:rsidP="00510BA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10BA6">
        <w:rPr>
          <w:rFonts w:ascii="Times New Roman" w:hAnsi="Times New Roman" w:cs="Times New Roman"/>
          <w:sz w:val="28"/>
          <w:szCs w:val="28"/>
        </w:rPr>
        <w:t>День освобождения поселка Мга от немецко-фашистских захватчиков - 21 января;</w:t>
      </w:r>
    </w:p>
    <w:p w:rsidR="00510BA6" w:rsidRPr="00510BA6" w:rsidRDefault="00510BA6" w:rsidP="00510BA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10BA6">
        <w:rPr>
          <w:rFonts w:ascii="Times New Roman" w:hAnsi="Times New Roman" w:cs="Times New Roman"/>
          <w:sz w:val="28"/>
          <w:szCs w:val="28"/>
        </w:rPr>
        <w:t xml:space="preserve">День освобождения города Гатчины от немецко-фашистских захватчиков в ходе </w:t>
      </w:r>
      <w:proofErr w:type="spellStart"/>
      <w:r w:rsidRPr="00510BA6">
        <w:rPr>
          <w:rFonts w:ascii="Times New Roman" w:hAnsi="Times New Roman" w:cs="Times New Roman"/>
          <w:sz w:val="28"/>
          <w:szCs w:val="28"/>
        </w:rPr>
        <w:t>Красносельско-Ропшинской</w:t>
      </w:r>
      <w:proofErr w:type="spellEnd"/>
      <w:r w:rsidRPr="00510BA6">
        <w:rPr>
          <w:rFonts w:ascii="Times New Roman" w:hAnsi="Times New Roman" w:cs="Times New Roman"/>
          <w:sz w:val="28"/>
          <w:szCs w:val="28"/>
        </w:rPr>
        <w:t xml:space="preserve"> операции - 26 января;</w:t>
      </w:r>
    </w:p>
    <w:p w:rsidR="00510BA6" w:rsidRPr="00510BA6" w:rsidRDefault="00510BA6" w:rsidP="00510BA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10BA6">
        <w:rPr>
          <w:rFonts w:ascii="Times New Roman" w:hAnsi="Times New Roman" w:cs="Times New Roman"/>
          <w:sz w:val="28"/>
          <w:szCs w:val="28"/>
        </w:rPr>
        <w:t xml:space="preserve">День освобождения города Тосно и </w:t>
      </w:r>
      <w:proofErr w:type="spellStart"/>
      <w:r w:rsidRPr="00510BA6">
        <w:rPr>
          <w:rFonts w:ascii="Times New Roman" w:hAnsi="Times New Roman" w:cs="Times New Roman"/>
          <w:sz w:val="28"/>
          <w:szCs w:val="28"/>
        </w:rPr>
        <w:t>Тосненского</w:t>
      </w:r>
      <w:proofErr w:type="spellEnd"/>
      <w:r w:rsidRPr="00510BA6">
        <w:rPr>
          <w:rFonts w:ascii="Times New Roman" w:hAnsi="Times New Roman" w:cs="Times New Roman"/>
          <w:sz w:val="28"/>
          <w:szCs w:val="28"/>
        </w:rPr>
        <w:t xml:space="preserve"> района от немецко-фашистских захватчиков - 28 января;</w:t>
      </w:r>
    </w:p>
    <w:p w:rsidR="00510BA6" w:rsidRPr="00510BA6" w:rsidRDefault="00510BA6" w:rsidP="00510BA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10BA6">
        <w:rPr>
          <w:rFonts w:ascii="Times New Roman" w:hAnsi="Times New Roman" w:cs="Times New Roman"/>
          <w:sz w:val="28"/>
          <w:szCs w:val="28"/>
        </w:rPr>
        <w:t>День освобождения города Кингисеппа от немецко-фашистских захватчиков - 1 февраля;</w:t>
      </w:r>
    </w:p>
    <w:p w:rsidR="00510BA6" w:rsidRPr="00510BA6" w:rsidRDefault="00510BA6" w:rsidP="00510BA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10BA6">
        <w:rPr>
          <w:rFonts w:ascii="Times New Roman" w:hAnsi="Times New Roman" w:cs="Times New Roman"/>
          <w:sz w:val="28"/>
          <w:szCs w:val="28"/>
        </w:rPr>
        <w:t xml:space="preserve">День освобождения рабочего поселка Сланцы и </w:t>
      </w:r>
      <w:proofErr w:type="spellStart"/>
      <w:r w:rsidRPr="00510BA6">
        <w:rPr>
          <w:rFonts w:ascii="Times New Roman" w:hAnsi="Times New Roman" w:cs="Times New Roman"/>
          <w:sz w:val="28"/>
          <w:szCs w:val="28"/>
        </w:rPr>
        <w:t>Сланцевского</w:t>
      </w:r>
      <w:proofErr w:type="spellEnd"/>
      <w:r w:rsidRPr="00510BA6">
        <w:rPr>
          <w:rFonts w:ascii="Times New Roman" w:hAnsi="Times New Roman" w:cs="Times New Roman"/>
          <w:sz w:val="28"/>
          <w:szCs w:val="28"/>
        </w:rPr>
        <w:t xml:space="preserve"> района от немецко-фашистских захватчиков - 2 февраля;</w:t>
      </w:r>
    </w:p>
    <w:p w:rsidR="00510BA6" w:rsidRPr="00510BA6" w:rsidRDefault="009D08CB" w:rsidP="00510BA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День начала работы «</w:t>
      </w:r>
      <w:r w:rsidR="00510BA6" w:rsidRPr="00510BA6">
        <w:rPr>
          <w:rFonts w:ascii="Times New Roman" w:hAnsi="Times New Roman" w:cs="Times New Roman"/>
          <w:sz w:val="28"/>
          <w:szCs w:val="28"/>
        </w:rPr>
        <w:t>Дороги Победы</w:t>
      </w:r>
      <w:r>
        <w:rPr>
          <w:rFonts w:ascii="Times New Roman" w:hAnsi="Times New Roman" w:cs="Times New Roman"/>
          <w:sz w:val="28"/>
          <w:szCs w:val="28"/>
        </w:rPr>
        <w:t>»</w:t>
      </w:r>
      <w:r w:rsidR="00510BA6" w:rsidRPr="00510BA6">
        <w:rPr>
          <w:rFonts w:ascii="Times New Roman" w:hAnsi="Times New Roman" w:cs="Times New Roman"/>
          <w:sz w:val="28"/>
          <w:szCs w:val="28"/>
        </w:rPr>
        <w:t xml:space="preserve"> в 1943 году - 5 февраля;</w:t>
      </w:r>
    </w:p>
    <w:p w:rsidR="00510BA6" w:rsidRPr="00510BA6" w:rsidRDefault="00510BA6" w:rsidP="00510BA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10BA6">
        <w:rPr>
          <w:rFonts w:ascii="Times New Roman" w:hAnsi="Times New Roman" w:cs="Times New Roman"/>
          <w:sz w:val="28"/>
          <w:szCs w:val="28"/>
        </w:rPr>
        <w:t>День памяти героических защитников Невского пятачка - 17 февраля;</w:t>
      </w:r>
    </w:p>
    <w:p w:rsidR="00510BA6" w:rsidRPr="00510BA6" w:rsidRDefault="00510BA6" w:rsidP="00510BA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10BA6">
        <w:rPr>
          <w:rFonts w:ascii="Times New Roman" w:hAnsi="Times New Roman" w:cs="Times New Roman"/>
          <w:sz w:val="28"/>
          <w:szCs w:val="28"/>
        </w:rPr>
        <w:t>День партизанской славы - 29 марта;</w:t>
      </w:r>
    </w:p>
    <w:p w:rsidR="00510BA6" w:rsidRPr="00510BA6" w:rsidRDefault="00510BA6" w:rsidP="00510BA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10BA6">
        <w:rPr>
          <w:rFonts w:ascii="Times New Roman" w:hAnsi="Times New Roman" w:cs="Times New Roman"/>
          <w:sz w:val="28"/>
          <w:szCs w:val="28"/>
        </w:rPr>
        <w:t>День городов воинской славы - 5 мая;</w:t>
      </w:r>
    </w:p>
    <w:p w:rsidR="00510BA6" w:rsidRPr="00510BA6" w:rsidRDefault="00510BA6" w:rsidP="00510BA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10BA6">
        <w:rPr>
          <w:rFonts w:ascii="Times New Roman" w:hAnsi="Times New Roman" w:cs="Times New Roman"/>
          <w:sz w:val="28"/>
          <w:szCs w:val="28"/>
        </w:rPr>
        <w:lastRenderedPageBreak/>
        <w:t>День рождения композитора Исаака Иосифовича Шварца - 13 мая;</w:t>
      </w:r>
    </w:p>
    <w:p w:rsidR="00510BA6" w:rsidRPr="00510BA6" w:rsidRDefault="00510BA6" w:rsidP="00510BA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10BA6">
        <w:rPr>
          <w:rFonts w:ascii="Times New Roman" w:hAnsi="Times New Roman" w:cs="Times New Roman"/>
          <w:sz w:val="28"/>
          <w:szCs w:val="28"/>
        </w:rPr>
        <w:t xml:space="preserve">День победы на реке </w:t>
      </w:r>
      <w:proofErr w:type="spellStart"/>
      <w:r w:rsidRPr="00510BA6">
        <w:rPr>
          <w:rFonts w:ascii="Times New Roman" w:hAnsi="Times New Roman" w:cs="Times New Roman"/>
          <w:sz w:val="28"/>
          <w:szCs w:val="28"/>
        </w:rPr>
        <w:t>Воронежка</w:t>
      </w:r>
      <w:proofErr w:type="spellEnd"/>
      <w:r w:rsidRPr="00510BA6">
        <w:rPr>
          <w:rFonts w:ascii="Times New Roman" w:hAnsi="Times New Roman" w:cs="Times New Roman"/>
          <w:sz w:val="28"/>
          <w:szCs w:val="28"/>
        </w:rPr>
        <w:t xml:space="preserve"> при героической обороне Ладоги - 28 мая;</w:t>
      </w:r>
    </w:p>
    <w:p w:rsidR="00510BA6" w:rsidRPr="00510BA6" w:rsidRDefault="00510BA6" w:rsidP="00510BA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10BA6">
        <w:rPr>
          <w:rFonts w:ascii="Times New Roman" w:hAnsi="Times New Roman" w:cs="Times New Roman"/>
          <w:sz w:val="28"/>
          <w:szCs w:val="28"/>
        </w:rPr>
        <w:t>День Свирской победы - 21 июня;</w:t>
      </w:r>
    </w:p>
    <w:p w:rsidR="00510BA6" w:rsidRPr="00510BA6" w:rsidRDefault="00510BA6" w:rsidP="00510BA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10BA6">
        <w:rPr>
          <w:rFonts w:ascii="Times New Roman" w:hAnsi="Times New Roman" w:cs="Times New Roman"/>
          <w:sz w:val="28"/>
          <w:szCs w:val="28"/>
        </w:rPr>
        <w:t xml:space="preserve">День освобождения рабочего поселка Подпорожье и </w:t>
      </w:r>
      <w:proofErr w:type="spellStart"/>
      <w:r w:rsidRPr="00510BA6">
        <w:rPr>
          <w:rFonts w:ascii="Times New Roman" w:hAnsi="Times New Roman" w:cs="Times New Roman"/>
          <w:sz w:val="28"/>
          <w:szCs w:val="28"/>
        </w:rPr>
        <w:t>Подпорожского</w:t>
      </w:r>
      <w:proofErr w:type="spellEnd"/>
      <w:r w:rsidRPr="00510BA6">
        <w:rPr>
          <w:rFonts w:ascii="Times New Roman" w:hAnsi="Times New Roman" w:cs="Times New Roman"/>
          <w:sz w:val="28"/>
          <w:szCs w:val="28"/>
        </w:rPr>
        <w:t xml:space="preserve"> района от вражеской оккупации - 23 июня;</w:t>
      </w:r>
    </w:p>
    <w:p w:rsidR="00510BA6" w:rsidRPr="00510BA6" w:rsidRDefault="00510BA6" w:rsidP="00510BA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10BA6">
        <w:rPr>
          <w:rFonts w:ascii="Times New Roman" w:hAnsi="Times New Roman" w:cs="Times New Roman"/>
          <w:sz w:val="28"/>
          <w:szCs w:val="28"/>
        </w:rPr>
        <w:t>День ветерана боевых действий - 1 июля;</w:t>
      </w:r>
    </w:p>
    <w:p w:rsidR="00510BA6" w:rsidRPr="00510BA6" w:rsidRDefault="00510BA6" w:rsidP="00510BA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10BA6">
        <w:rPr>
          <w:rFonts w:ascii="Times New Roman" w:hAnsi="Times New Roman" w:cs="Times New Roman"/>
          <w:sz w:val="28"/>
          <w:szCs w:val="28"/>
        </w:rPr>
        <w:t>День памяти Тихвинской иконы Божией Матери - 9 июля;</w:t>
      </w:r>
    </w:p>
    <w:p w:rsidR="00510BA6" w:rsidRPr="00510BA6" w:rsidRDefault="00510BA6" w:rsidP="00510BA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10BA6">
        <w:rPr>
          <w:rFonts w:ascii="Times New Roman" w:hAnsi="Times New Roman" w:cs="Times New Roman"/>
          <w:sz w:val="28"/>
          <w:szCs w:val="28"/>
        </w:rPr>
        <w:t xml:space="preserve">День памяти героических защитников </w:t>
      </w:r>
      <w:proofErr w:type="spellStart"/>
      <w:r w:rsidRPr="00510BA6">
        <w:rPr>
          <w:rFonts w:ascii="Times New Roman" w:hAnsi="Times New Roman" w:cs="Times New Roman"/>
          <w:sz w:val="28"/>
          <w:szCs w:val="28"/>
        </w:rPr>
        <w:t>Лужского</w:t>
      </w:r>
      <w:proofErr w:type="spellEnd"/>
      <w:r w:rsidRPr="00510BA6">
        <w:rPr>
          <w:rFonts w:ascii="Times New Roman" w:hAnsi="Times New Roman" w:cs="Times New Roman"/>
          <w:sz w:val="28"/>
          <w:szCs w:val="28"/>
        </w:rPr>
        <w:t xml:space="preserve"> рубежа - 10 июля;</w:t>
      </w:r>
    </w:p>
    <w:p w:rsidR="00510BA6" w:rsidRPr="00510BA6" w:rsidRDefault="00510BA6" w:rsidP="00510BA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10BA6">
        <w:rPr>
          <w:rFonts w:ascii="Times New Roman" w:hAnsi="Times New Roman" w:cs="Times New Roman"/>
          <w:sz w:val="28"/>
          <w:szCs w:val="28"/>
        </w:rPr>
        <w:t>День окончания Ленинградской битвы 1941-1944 годов - 9 августа;</w:t>
      </w:r>
    </w:p>
    <w:p w:rsidR="00510BA6" w:rsidRPr="00510BA6" w:rsidRDefault="00510BA6" w:rsidP="00510BA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10BA6">
        <w:rPr>
          <w:rFonts w:ascii="Times New Roman" w:hAnsi="Times New Roman" w:cs="Times New Roman"/>
          <w:sz w:val="28"/>
          <w:szCs w:val="28"/>
        </w:rPr>
        <w:t>День Старой Ладоги - первой столицы Руси - 15 августа;</w:t>
      </w:r>
    </w:p>
    <w:p w:rsidR="00510BA6" w:rsidRPr="00510BA6" w:rsidRDefault="00510BA6" w:rsidP="00510BA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10BA6">
        <w:rPr>
          <w:rFonts w:ascii="Times New Roman" w:hAnsi="Times New Roman" w:cs="Times New Roman"/>
          <w:sz w:val="28"/>
          <w:szCs w:val="28"/>
        </w:rPr>
        <w:t xml:space="preserve">День памяти подвига воинов роты тяжелых танков </w:t>
      </w:r>
      <w:proofErr w:type="spellStart"/>
      <w:r w:rsidRPr="00510BA6">
        <w:rPr>
          <w:rFonts w:ascii="Times New Roman" w:hAnsi="Times New Roman" w:cs="Times New Roman"/>
          <w:sz w:val="28"/>
          <w:szCs w:val="28"/>
        </w:rPr>
        <w:t>З.Г.Колобанова</w:t>
      </w:r>
      <w:proofErr w:type="spellEnd"/>
      <w:r w:rsidRPr="00510BA6">
        <w:rPr>
          <w:rFonts w:ascii="Times New Roman" w:hAnsi="Times New Roman" w:cs="Times New Roman"/>
          <w:sz w:val="28"/>
          <w:szCs w:val="28"/>
        </w:rPr>
        <w:t xml:space="preserve"> в сражении при обороне Ленинграда - 19 августа;</w:t>
      </w:r>
    </w:p>
    <w:p w:rsidR="00510BA6" w:rsidRPr="00510BA6" w:rsidRDefault="00510BA6" w:rsidP="00510BA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10BA6">
        <w:rPr>
          <w:rFonts w:ascii="Times New Roman" w:hAnsi="Times New Roman" w:cs="Times New Roman"/>
          <w:sz w:val="28"/>
          <w:szCs w:val="28"/>
        </w:rPr>
        <w:t>День начала героической обороны Ленинграда во время фашистской блокады - 8 сентября;</w:t>
      </w:r>
    </w:p>
    <w:p w:rsidR="00510BA6" w:rsidRPr="00510BA6" w:rsidRDefault="00510BA6" w:rsidP="00510BA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10BA6">
        <w:rPr>
          <w:rFonts w:ascii="Times New Roman" w:hAnsi="Times New Roman" w:cs="Times New Roman"/>
          <w:sz w:val="28"/>
          <w:szCs w:val="28"/>
        </w:rPr>
        <w:t>День разгрома немецкой флотилии на Ладожском озере в сражении за остров Сухо - 22 октября;</w:t>
      </w:r>
    </w:p>
    <w:p w:rsidR="00510BA6" w:rsidRPr="00510BA6" w:rsidRDefault="00510BA6" w:rsidP="00510BA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10BA6">
        <w:rPr>
          <w:rFonts w:ascii="Times New Roman" w:hAnsi="Times New Roman" w:cs="Times New Roman"/>
          <w:sz w:val="28"/>
          <w:szCs w:val="28"/>
        </w:rPr>
        <w:t>День памяти сожженных немецко-фашистскими оккупантами деревень Ленинградской области - 29 октября;</w:t>
      </w:r>
    </w:p>
    <w:p w:rsidR="00510BA6" w:rsidRPr="00510BA6" w:rsidRDefault="00510BA6" w:rsidP="00510BA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10BA6">
        <w:rPr>
          <w:rFonts w:ascii="Times New Roman" w:hAnsi="Times New Roman" w:cs="Times New Roman"/>
          <w:sz w:val="28"/>
          <w:szCs w:val="28"/>
        </w:rPr>
        <w:t>День открытия Дороги жизни - 22 ноября;</w:t>
      </w:r>
    </w:p>
    <w:p w:rsidR="00510BA6" w:rsidRPr="00510BA6" w:rsidRDefault="00510BA6" w:rsidP="00510BA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10BA6">
        <w:rPr>
          <w:rFonts w:ascii="Times New Roman" w:hAnsi="Times New Roman" w:cs="Times New Roman"/>
          <w:sz w:val="28"/>
          <w:szCs w:val="28"/>
        </w:rPr>
        <w:t>День памяти Шлиссельбургских десантов 1941 года - 28 ноября;</w:t>
      </w:r>
    </w:p>
    <w:p w:rsidR="00383D9F" w:rsidRPr="00510BA6" w:rsidRDefault="00510BA6" w:rsidP="00510BA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10BA6">
        <w:rPr>
          <w:rFonts w:ascii="Times New Roman" w:hAnsi="Times New Roman" w:cs="Times New Roman"/>
          <w:sz w:val="28"/>
          <w:szCs w:val="28"/>
        </w:rPr>
        <w:t>День освобождения города Тихвина от немецко-фашистских захватчиков - 9 декабря.</w:t>
      </w:r>
      <w:r w:rsidR="00383D9F" w:rsidRPr="00510BA6">
        <w:rPr>
          <w:rFonts w:ascii="Times New Roman" w:eastAsia="Times New Roman" w:hAnsi="Times New Roman" w:cs="Times New Roman"/>
          <w:sz w:val="28"/>
          <w:szCs w:val="28"/>
          <w:lang w:eastAsia="ru-RU"/>
        </w:rPr>
        <w:t>».</w:t>
      </w:r>
    </w:p>
    <w:p w:rsidR="00383D9F" w:rsidRPr="00383D9F" w:rsidRDefault="00383D9F" w:rsidP="00383D9F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83D9F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383D9F" w:rsidRPr="00383D9F" w:rsidRDefault="00383D9F" w:rsidP="00383D9F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83D9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Статья 2</w:t>
      </w:r>
    </w:p>
    <w:p w:rsidR="00383D9F" w:rsidRPr="00383D9F" w:rsidRDefault="00383D9F" w:rsidP="00383D9F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83D9F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2A1CC8" w:rsidRPr="00500894" w:rsidRDefault="002A1CC8" w:rsidP="002A1CC8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00894">
        <w:rPr>
          <w:rFonts w:ascii="Times New Roman" w:hAnsi="Times New Roman" w:cs="Times New Roman"/>
          <w:sz w:val="28"/>
          <w:szCs w:val="28"/>
        </w:rPr>
        <w:t>Настоящий областной закон вступает в силу по истечении 10 дней после дня его официального опубликования.</w:t>
      </w:r>
    </w:p>
    <w:p w:rsidR="00383D9F" w:rsidRPr="00383D9F" w:rsidRDefault="00383D9F" w:rsidP="00383D9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83D9F" w:rsidRPr="00383D9F" w:rsidRDefault="00383D9F" w:rsidP="00383D9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83D9F" w:rsidRPr="00383D9F" w:rsidRDefault="00383D9F" w:rsidP="00383D9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83D9F">
        <w:rPr>
          <w:rFonts w:ascii="Times New Roman" w:eastAsia="Times New Roman" w:hAnsi="Times New Roman" w:cs="Times New Roman"/>
          <w:sz w:val="28"/>
          <w:szCs w:val="28"/>
          <w:lang w:eastAsia="ru-RU"/>
        </w:rPr>
        <w:t>Губернатор Ленинградской области                                              А. Дрозденко</w:t>
      </w:r>
    </w:p>
    <w:p w:rsidR="00383D9F" w:rsidRPr="00383D9F" w:rsidRDefault="00383D9F" w:rsidP="00383D9F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383D9F" w:rsidRPr="00383D9F" w:rsidRDefault="00383D9F" w:rsidP="00383D9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383D9F" w:rsidRPr="00383D9F" w:rsidRDefault="00383D9F" w:rsidP="00383D9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383D9F" w:rsidRPr="00383D9F" w:rsidRDefault="00383D9F" w:rsidP="00383D9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383D9F" w:rsidRPr="00383D9F" w:rsidRDefault="00383D9F" w:rsidP="00383D9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383D9F" w:rsidRPr="00383D9F" w:rsidRDefault="00383D9F" w:rsidP="00383D9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383D9F" w:rsidRPr="00383D9F" w:rsidRDefault="00383D9F" w:rsidP="00383D9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383D9F" w:rsidRPr="00383D9F" w:rsidRDefault="00383D9F" w:rsidP="00383D9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383D9F" w:rsidRPr="00383D9F" w:rsidRDefault="00383D9F" w:rsidP="00383D9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383D9F" w:rsidRPr="00383D9F" w:rsidRDefault="00383D9F" w:rsidP="00383D9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383D9F" w:rsidRPr="00383D9F" w:rsidRDefault="00383D9F" w:rsidP="00383D9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383D9F" w:rsidRPr="00383D9F" w:rsidRDefault="00383D9F" w:rsidP="00383D9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383D9F" w:rsidRPr="00383D9F" w:rsidRDefault="00383D9F" w:rsidP="00383D9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383D9F" w:rsidRPr="00383D9F" w:rsidRDefault="00383D9F" w:rsidP="00FD0EE7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383D9F" w:rsidRPr="00383D9F" w:rsidRDefault="00383D9F" w:rsidP="00383D9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383D9F" w:rsidRPr="00383D9F" w:rsidRDefault="00383D9F" w:rsidP="00383D9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383D9F">
        <w:rPr>
          <w:rFonts w:ascii="Times New Roman" w:eastAsia="Times New Roman" w:hAnsi="Times New Roman" w:cs="Times New Roman"/>
          <w:b/>
          <w:sz w:val="28"/>
          <w:szCs w:val="28"/>
        </w:rPr>
        <w:t xml:space="preserve">Пояснительная записка </w:t>
      </w:r>
    </w:p>
    <w:p w:rsidR="00383D9F" w:rsidRDefault="00383D9F" w:rsidP="00383D9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383D9F">
        <w:rPr>
          <w:rFonts w:ascii="Times New Roman" w:eastAsia="Times New Roman" w:hAnsi="Times New Roman" w:cs="Times New Roman"/>
          <w:b/>
          <w:sz w:val="28"/>
          <w:szCs w:val="28"/>
        </w:rPr>
        <w:t>к проекту областного закона  «О внесении изменения в статью 2 областного закона  «О праздничных днях и памятных датах Ленинградской области»</w:t>
      </w:r>
    </w:p>
    <w:p w:rsidR="00383D9F" w:rsidRPr="00383D9F" w:rsidRDefault="00383D9F" w:rsidP="00383D9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914E43" w:rsidRDefault="00914E43" w:rsidP="00914E43">
      <w:pPr>
        <w:pStyle w:val="a7"/>
        <w:spacing w:before="3"/>
        <w:ind w:right="287" w:firstLine="567"/>
        <w:jc w:val="both"/>
      </w:pPr>
      <w:r>
        <w:t>Согласно части 2 статьи 2 областного</w:t>
      </w:r>
      <w:r w:rsidRPr="00BB3A05">
        <w:t xml:space="preserve"> </w:t>
      </w:r>
      <w:hyperlink r:id="rId9">
        <w:r>
          <w:t>закон</w:t>
        </w:r>
      </w:hyperlink>
      <w:r>
        <w:t>а Ленинградской области</w:t>
      </w:r>
      <w:r w:rsidRPr="00BB3A05">
        <w:t xml:space="preserve"> </w:t>
      </w:r>
      <w:r>
        <w:t>от</w:t>
      </w:r>
      <w:r w:rsidRPr="00BB3A05">
        <w:t xml:space="preserve"> </w:t>
      </w:r>
      <w:r>
        <w:t>27</w:t>
      </w:r>
      <w:r w:rsidRPr="00BB3A05">
        <w:t xml:space="preserve"> </w:t>
      </w:r>
      <w:r>
        <w:t>марта</w:t>
      </w:r>
      <w:r w:rsidRPr="00BB3A05">
        <w:t xml:space="preserve"> </w:t>
      </w:r>
      <w:r>
        <w:t>2015</w:t>
      </w:r>
      <w:r w:rsidRPr="00BB3A05">
        <w:t xml:space="preserve"> </w:t>
      </w:r>
      <w:r>
        <w:t>года</w:t>
      </w:r>
      <w:r w:rsidRPr="00BB3A05">
        <w:t xml:space="preserve"> </w:t>
      </w:r>
      <w:r>
        <w:t>№</w:t>
      </w:r>
      <w:r w:rsidR="003B59DC">
        <w:t xml:space="preserve"> </w:t>
      </w:r>
      <w:r>
        <w:t>22-оз</w:t>
      </w:r>
      <w:r w:rsidRPr="00BB3A05">
        <w:t xml:space="preserve"> </w:t>
      </w:r>
      <w:r>
        <w:t>«О</w:t>
      </w:r>
      <w:r w:rsidRPr="00BB3A05">
        <w:t xml:space="preserve"> </w:t>
      </w:r>
      <w:r>
        <w:t>праздничных</w:t>
      </w:r>
      <w:r w:rsidRPr="00BB3A05">
        <w:t xml:space="preserve"> </w:t>
      </w:r>
      <w:r>
        <w:t>днях</w:t>
      </w:r>
      <w:r w:rsidRPr="00BB3A05">
        <w:t xml:space="preserve"> </w:t>
      </w:r>
      <w:r>
        <w:t>и</w:t>
      </w:r>
      <w:r w:rsidRPr="00BB3A05">
        <w:t xml:space="preserve"> </w:t>
      </w:r>
      <w:r>
        <w:t>памятных</w:t>
      </w:r>
      <w:r w:rsidRPr="00BB3A05">
        <w:t xml:space="preserve"> </w:t>
      </w:r>
      <w:r>
        <w:t>датах</w:t>
      </w:r>
      <w:r w:rsidRPr="00BB3A05">
        <w:t xml:space="preserve"> </w:t>
      </w:r>
      <w:r>
        <w:t>Ленинградской</w:t>
      </w:r>
      <w:r w:rsidRPr="00BB3A05">
        <w:t xml:space="preserve"> </w:t>
      </w:r>
      <w:r>
        <w:t>области»</w:t>
      </w:r>
      <w:r w:rsidRPr="00BB3A05">
        <w:t xml:space="preserve"> </w:t>
      </w:r>
      <w:r>
        <w:t>(далее – областной закон № 22-оз) памятной датой Ленинградской области является – День прорыва фашистской блокады Ленинграда – 18 января.</w:t>
      </w:r>
    </w:p>
    <w:p w:rsidR="00914E43" w:rsidRDefault="00914E43" w:rsidP="00AB4FF3">
      <w:pPr>
        <w:pStyle w:val="a7"/>
        <w:spacing w:before="3"/>
        <w:ind w:right="287" w:firstLine="567"/>
        <w:jc w:val="both"/>
      </w:pPr>
      <w:r>
        <w:t xml:space="preserve">При этом  памятная дата региона 18 января 1943 года является не только днем прорыва блокады Ленинграда, но и днем освобождения Шлиссельбурга. Ведь особое стратегическое положение Шлиссельбурга сыграло важную роль в ходе Битвы за Ленинград: </w:t>
      </w:r>
      <w:r w:rsidR="00E141A0">
        <w:rPr>
          <w:color w:val="1A1A1A"/>
        </w:rPr>
        <w:t>с</w:t>
      </w:r>
      <w:r w:rsidR="00E141A0" w:rsidRPr="00FD5747">
        <w:rPr>
          <w:color w:val="1A1A1A"/>
        </w:rPr>
        <w:t xml:space="preserve"> оккупации Шлиссельбурга 8 сентября 1941 года началась блокада, а с освобождением Шлиссельбурга</w:t>
      </w:r>
      <w:r w:rsidR="00D1324F" w:rsidRPr="00D1324F">
        <w:rPr>
          <w:color w:val="1A1A1A"/>
        </w:rPr>
        <w:t xml:space="preserve"> </w:t>
      </w:r>
      <w:r w:rsidR="00D1324F" w:rsidRPr="00FD5747">
        <w:rPr>
          <w:color w:val="1A1A1A"/>
        </w:rPr>
        <w:t xml:space="preserve">в ходе операции «Искра» (12-30 января 1943 года) </w:t>
      </w:r>
      <w:r w:rsidR="00E141A0" w:rsidRPr="00FD5747">
        <w:rPr>
          <w:color w:val="1A1A1A"/>
        </w:rPr>
        <w:t xml:space="preserve">(наряду с освобождением в тот же день Рабочего поселка </w:t>
      </w:r>
      <w:r w:rsidR="00E141A0">
        <w:rPr>
          <w:color w:val="1A1A1A"/>
        </w:rPr>
        <w:t>№</w:t>
      </w:r>
      <w:r w:rsidR="00E141A0" w:rsidRPr="00FD5747">
        <w:rPr>
          <w:color w:val="1A1A1A"/>
        </w:rPr>
        <w:t xml:space="preserve"> 1, Рабочего посёлка </w:t>
      </w:r>
      <w:r w:rsidR="00117F4C">
        <w:rPr>
          <w:color w:val="1A1A1A"/>
        </w:rPr>
        <w:t>№</w:t>
      </w:r>
      <w:r w:rsidR="00E141A0" w:rsidRPr="00FD5747">
        <w:rPr>
          <w:color w:val="1A1A1A"/>
        </w:rPr>
        <w:t xml:space="preserve"> 5 </w:t>
      </w:r>
      <w:r w:rsidR="00117F4C">
        <w:rPr>
          <w:color w:val="1A1A1A"/>
        </w:rPr>
        <w:t>и</w:t>
      </w:r>
      <w:r w:rsidR="00E141A0" w:rsidRPr="00FD5747">
        <w:rPr>
          <w:color w:val="1A1A1A"/>
        </w:rPr>
        <w:t xml:space="preserve"> деревни Липка) блокада Ленинграда была прорвана</w:t>
      </w:r>
      <w:r w:rsidR="00E141A0">
        <w:rPr>
          <w:color w:val="1A1A1A"/>
        </w:rPr>
        <w:t>.</w:t>
      </w:r>
    </w:p>
    <w:p w:rsidR="00D1324F" w:rsidRDefault="00AC01FA" w:rsidP="00D1324F">
      <w:pPr>
        <w:pStyle w:val="a7"/>
        <w:ind w:right="287" w:firstLine="540"/>
        <w:jc w:val="both"/>
      </w:pPr>
      <w:hyperlink r:id="rId10" w:history="1">
        <w:r w:rsidR="00383D9F" w:rsidRPr="00383D9F">
          <w:rPr>
            <w:lang w:eastAsia="ru-RU"/>
          </w:rPr>
          <w:t>Проектом</w:t>
        </w:r>
      </w:hyperlink>
      <w:r w:rsidR="00383D9F" w:rsidRPr="00383D9F">
        <w:rPr>
          <w:lang w:eastAsia="ru-RU"/>
        </w:rPr>
        <w:t xml:space="preserve"> </w:t>
      </w:r>
      <w:r w:rsidR="00383D9F" w:rsidRPr="00383D9F">
        <w:t xml:space="preserve">областного закона  </w:t>
      </w:r>
      <w:r w:rsidR="00383D9F" w:rsidRPr="00383D9F">
        <w:rPr>
          <w:lang w:eastAsia="ru-RU"/>
        </w:rPr>
        <w:t>предлагается установить памятную дату Ленинградской области</w:t>
      </w:r>
      <w:r w:rsidR="00DE3F9B">
        <w:rPr>
          <w:lang w:eastAsia="ru-RU"/>
        </w:rPr>
        <w:t xml:space="preserve"> –</w:t>
      </w:r>
      <w:r w:rsidR="00383D9F" w:rsidRPr="00383D9F">
        <w:rPr>
          <w:lang w:eastAsia="ru-RU"/>
        </w:rPr>
        <w:t xml:space="preserve"> </w:t>
      </w:r>
      <w:r w:rsidR="00905C36">
        <w:t>День освобождения города Шлиссельбурга от немецко-фашистских захватчиков – 18 января.</w:t>
      </w:r>
    </w:p>
    <w:p w:rsidR="00DE3F9B" w:rsidRPr="00FF7EF7" w:rsidRDefault="00DE3F9B" w:rsidP="00FF7EF7">
      <w:pPr>
        <w:pStyle w:val="a7"/>
        <w:ind w:right="287" w:firstLine="540"/>
        <w:jc w:val="both"/>
      </w:pPr>
      <w:r w:rsidRPr="00FD5747">
        <w:rPr>
          <w:color w:val="1A1A1A"/>
        </w:rPr>
        <w:t>С первых дней войны Шлиссельбург играл важную роль в организации обороны Ленинграда. В начале июля 1941 года в Шлиссельбурге разместилось управление тыла Ладожской военной флотилии, а с 25 августа</w:t>
      </w:r>
      <w:r w:rsidR="00FF7EF7">
        <w:rPr>
          <w:color w:val="1A1A1A"/>
        </w:rPr>
        <w:t xml:space="preserve"> –</w:t>
      </w:r>
      <w:r w:rsidRPr="00FD5747">
        <w:rPr>
          <w:color w:val="1A1A1A"/>
        </w:rPr>
        <w:t xml:space="preserve"> штаб ЛВФ. Через Шлиссельбург шла массовая эвакуация граждан, организаций и предприятий Ленинграда. Через 5-й военно-морской госпиталь Шлиссельбурга прошло более 2 500 раненых.</w:t>
      </w:r>
    </w:p>
    <w:p w:rsidR="00FF7EF7" w:rsidRDefault="00DE3F9B" w:rsidP="00FF7EF7">
      <w:pPr>
        <w:shd w:val="clear" w:color="auto" w:fill="FFFFFF"/>
        <w:spacing w:after="0" w:line="240" w:lineRule="auto"/>
        <w:ind w:firstLine="539"/>
        <w:jc w:val="both"/>
        <w:rPr>
          <w:rFonts w:ascii="Times New Roman" w:hAnsi="Times New Roman" w:cs="Times New Roman"/>
          <w:color w:val="1A1A1A"/>
          <w:sz w:val="28"/>
          <w:szCs w:val="28"/>
        </w:rPr>
      </w:pPr>
      <w:r w:rsidRPr="00FD5747">
        <w:rPr>
          <w:rFonts w:ascii="Times New Roman" w:hAnsi="Times New Roman" w:cs="Times New Roman"/>
          <w:color w:val="1A1A1A"/>
          <w:sz w:val="28"/>
          <w:szCs w:val="28"/>
        </w:rPr>
        <w:t>После захвата Шлиссельбурга немецкими войсками 8 сентября 1941</w:t>
      </w:r>
      <w:r w:rsidR="00FF7EF7">
        <w:rPr>
          <w:rFonts w:ascii="Times New Roman" w:hAnsi="Times New Roman" w:cs="Times New Roman"/>
          <w:color w:val="1A1A1A"/>
          <w:sz w:val="28"/>
          <w:szCs w:val="28"/>
        </w:rPr>
        <w:t xml:space="preserve"> </w:t>
      </w:r>
      <w:r w:rsidRPr="00FD5747">
        <w:rPr>
          <w:rFonts w:ascii="Times New Roman" w:hAnsi="Times New Roman" w:cs="Times New Roman"/>
          <w:color w:val="1A1A1A"/>
          <w:sz w:val="28"/>
          <w:szCs w:val="28"/>
        </w:rPr>
        <w:t>года Ленинград оказался полностью отрезан по суше от Большой земли.</w:t>
      </w:r>
      <w:r w:rsidR="00FF7EF7">
        <w:rPr>
          <w:rFonts w:ascii="Times New Roman" w:hAnsi="Times New Roman" w:cs="Times New Roman"/>
          <w:color w:val="1A1A1A"/>
          <w:sz w:val="28"/>
          <w:szCs w:val="28"/>
        </w:rPr>
        <w:t xml:space="preserve"> </w:t>
      </w:r>
      <w:r w:rsidRPr="00FD5747">
        <w:rPr>
          <w:rFonts w:ascii="Times New Roman" w:hAnsi="Times New Roman" w:cs="Times New Roman"/>
          <w:color w:val="1A1A1A"/>
          <w:sz w:val="28"/>
          <w:szCs w:val="28"/>
        </w:rPr>
        <w:t xml:space="preserve">Началась блокада  Ленинграда. </w:t>
      </w:r>
    </w:p>
    <w:p w:rsidR="00271583" w:rsidRDefault="00DE3F9B" w:rsidP="00271583">
      <w:pPr>
        <w:shd w:val="clear" w:color="auto" w:fill="FFFFFF"/>
        <w:spacing w:after="0" w:line="240" w:lineRule="auto"/>
        <w:ind w:firstLine="539"/>
        <w:jc w:val="both"/>
        <w:rPr>
          <w:rFonts w:ascii="Times New Roman" w:hAnsi="Times New Roman" w:cs="Times New Roman"/>
          <w:color w:val="1A1A1A"/>
          <w:sz w:val="28"/>
          <w:szCs w:val="28"/>
        </w:rPr>
      </w:pPr>
      <w:r w:rsidRPr="00FD5747">
        <w:rPr>
          <w:rFonts w:ascii="Times New Roman" w:hAnsi="Times New Roman" w:cs="Times New Roman"/>
          <w:color w:val="1A1A1A"/>
          <w:sz w:val="28"/>
          <w:szCs w:val="28"/>
        </w:rPr>
        <w:t xml:space="preserve">Поскольку в районе </w:t>
      </w:r>
      <w:proofErr w:type="spellStart"/>
      <w:r w:rsidRPr="00FD5747">
        <w:rPr>
          <w:rFonts w:ascii="Times New Roman" w:hAnsi="Times New Roman" w:cs="Times New Roman"/>
          <w:color w:val="1A1A1A"/>
          <w:sz w:val="28"/>
          <w:szCs w:val="28"/>
        </w:rPr>
        <w:t>Шлиссельбургско-Синявинского</w:t>
      </w:r>
      <w:proofErr w:type="spellEnd"/>
      <w:r w:rsidRPr="00FD5747">
        <w:rPr>
          <w:rFonts w:ascii="Times New Roman" w:hAnsi="Times New Roman" w:cs="Times New Roman"/>
          <w:color w:val="1A1A1A"/>
          <w:sz w:val="28"/>
          <w:szCs w:val="28"/>
        </w:rPr>
        <w:t xml:space="preserve"> выступа ширина блокадного кольца была наименьшей, именно здесь предпринимались неоднократные попытки прорыва блокады: в 1941 году были проведены 1-я </w:t>
      </w:r>
      <w:proofErr w:type="spellStart"/>
      <w:r w:rsidRPr="00FD5747">
        <w:rPr>
          <w:rFonts w:ascii="Times New Roman" w:hAnsi="Times New Roman" w:cs="Times New Roman"/>
          <w:color w:val="1A1A1A"/>
          <w:sz w:val="28"/>
          <w:szCs w:val="28"/>
        </w:rPr>
        <w:t>Синявинская</w:t>
      </w:r>
      <w:proofErr w:type="spellEnd"/>
      <w:r w:rsidRPr="00FD5747">
        <w:rPr>
          <w:rFonts w:ascii="Times New Roman" w:hAnsi="Times New Roman" w:cs="Times New Roman"/>
          <w:color w:val="1A1A1A"/>
          <w:sz w:val="28"/>
          <w:szCs w:val="28"/>
        </w:rPr>
        <w:t xml:space="preserve"> операция (10-26 сентября 1941 года), и 2-я </w:t>
      </w:r>
      <w:proofErr w:type="spellStart"/>
      <w:r w:rsidRPr="00FD5747">
        <w:rPr>
          <w:rFonts w:ascii="Times New Roman" w:hAnsi="Times New Roman" w:cs="Times New Roman"/>
          <w:color w:val="1A1A1A"/>
          <w:sz w:val="28"/>
          <w:szCs w:val="28"/>
        </w:rPr>
        <w:t>Синявинская</w:t>
      </w:r>
      <w:proofErr w:type="spellEnd"/>
      <w:r w:rsidRPr="00FD5747">
        <w:rPr>
          <w:rFonts w:ascii="Times New Roman" w:hAnsi="Times New Roman" w:cs="Times New Roman"/>
          <w:color w:val="1A1A1A"/>
          <w:sz w:val="28"/>
          <w:szCs w:val="28"/>
        </w:rPr>
        <w:t xml:space="preserve"> операция (20-28 октября 1941 года).</w:t>
      </w:r>
    </w:p>
    <w:p w:rsidR="00741112" w:rsidRDefault="00DE3F9B" w:rsidP="007345D3">
      <w:pPr>
        <w:shd w:val="clear" w:color="auto" w:fill="FFFFFF"/>
        <w:spacing w:after="0" w:line="240" w:lineRule="auto"/>
        <w:ind w:firstLine="539"/>
        <w:jc w:val="both"/>
        <w:rPr>
          <w:rFonts w:ascii="Times New Roman" w:hAnsi="Times New Roman" w:cs="Times New Roman"/>
          <w:color w:val="1A1A1A"/>
          <w:sz w:val="28"/>
          <w:szCs w:val="28"/>
        </w:rPr>
      </w:pPr>
      <w:r w:rsidRPr="00FD5747">
        <w:rPr>
          <w:rFonts w:ascii="Times New Roman" w:hAnsi="Times New Roman" w:cs="Times New Roman"/>
          <w:color w:val="1A1A1A"/>
          <w:sz w:val="28"/>
          <w:szCs w:val="28"/>
        </w:rPr>
        <w:t>Кроме того, в 1941 году в районе Шлиссельбурга было проведено несколько разведок боем и десантных операций, в том числе попытки наступления 80-й стрелковой дивизии силами 3-х полков (26-28 ноября 1941 года) и десант 1-ого отдельного лыжного полка КБФ (28 ноября 1941 года).</w:t>
      </w:r>
      <w:r w:rsidR="007345D3">
        <w:rPr>
          <w:rFonts w:ascii="Times New Roman" w:hAnsi="Times New Roman" w:cs="Times New Roman"/>
          <w:color w:val="1A1A1A"/>
          <w:sz w:val="28"/>
          <w:szCs w:val="28"/>
        </w:rPr>
        <w:t xml:space="preserve"> </w:t>
      </w:r>
      <w:r w:rsidRPr="00FD5747">
        <w:rPr>
          <w:rFonts w:ascii="Times New Roman" w:hAnsi="Times New Roman" w:cs="Times New Roman"/>
          <w:color w:val="1A1A1A"/>
          <w:sz w:val="28"/>
          <w:szCs w:val="28"/>
        </w:rPr>
        <w:t>Хотя десантные операции не достигли своей цели, их участники проявили массовый героизм. В память о них в Ленинградской области установлена памятная дата «День памяти Шлиссельбургских десантов 1941 года</w:t>
      </w:r>
      <w:r w:rsidR="00E7110F">
        <w:rPr>
          <w:rFonts w:ascii="Times New Roman" w:hAnsi="Times New Roman" w:cs="Times New Roman"/>
          <w:color w:val="1A1A1A"/>
          <w:sz w:val="28"/>
          <w:szCs w:val="28"/>
        </w:rPr>
        <w:t xml:space="preserve"> -</w:t>
      </w:r>
      <w:r w:rsidRPr="00FD5747">
        <w:rPr>
          <w:rFonts w:ascii="Times New Roman" w:hAnsi="Times New Roman" w:cs="Times New Roman"/>
          <w:color w:val="1A1A1A"/>
          <w:sz w:val="28"/>
          <w:szCs w:val="28"/>
        </w:rPr>
        <w:t xml:space="preserve"> 28 ноября».</w:t>
      </w:r>
    </w:p>
    <w:p w:rsidR="00DE3F9B" w:rsidRPr="00FD5747" w:rsidRDefault="00DE3F9B" w:rsidP="007B1906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color w:val="1A1A1A"/>
          <w:sz w:val="28"/>
          <w:szCs w:val="28"/>
        </w:rPr>
      </w:pPr>
      <w:r w:rsidRPr="00FD5747">
        <w:rPr>
          <w:rFonts w:ascii="Times New Roman" w:hAnsi="Times New Roman" w:cs="Times New Roman"/>
          <w:color w:val="1A1A1A"/>
          <w:sz w:val="28"/>
          <w:szCs w:val="28"/>
        </w:rPr>
        <w:lastRenderedPageBreak/>
        <w:t xml:space="preserve">В ходе 3-й </w:t>
      </w:r>
      <w:proofErr w:type="spellStart"/>
      <w:r w:rsidRPr="00FD5747">
        <w:rPr>
          <w:rFonts w:ascii="Times New Roman" w:hAnsi="Times New Roman" w:cs="Times New Roman"/>
          <w:color w:val="1A1A1A"/>
          <w:sz w:val="28"/>
          <w:szCs w:val="28"/>
        </w:rPr>
        <w:t>Синявинской</w:t>
      </w:r>
      <w:proofErr w:type="spellEnd"/>
      <w:r w:rsidRPr="00FD5747">
        <w:rPr>
          <w:rFonts w:ascii="Times New Roman" w:hAnsi="Times New Roman" w:cs="Times New Roman"/>
          <w:color w:val="1A1A1A"/>
          <w:sz w:val="28"/>
          <w:szCs w:val="28"/>
        </w:rPr>
        <w:t xml:space="preserve"> операции по прорыву блокады Ленинграда</w:t>
      </w:r>
      <w:r w:rsidR="007B1906">
        <w:rPr>
          <w:rFonts w:ascii="Times New Roman" w:hAnsi="Times New Roman" w:cs="Times New Roman"/>
          <w:color w:val="1A1A1A"/>
          <w:sz w:val="28"/>
          <w:szCs w:val="28"/>
        </w:rPr>
        <w:t xml:space="preserve"> </w:t>
      </w:r>
      <w:r w:rsidRPr="00FD5747">
        <w:rPr>
          <w:rFonts w:ascii="Times New Roman" w:hAnsi="Times New Roman" w:cs="Times New Roman"/>
          <w:color w:val="1A1A1A"/>
          <w:sz w:val="28"/>
          <w:szCs w:val="28"/>
        </w:rPr>
        <w:t>(19 августа - 10 октября 1942 года) подразделения 22-го стрелкового полка</w:t>
      </w:r>
      <w:r w:rsidR="00741112">
        <w:rPr>
          <w:rFonts w:ascii="Times New Roman" w:hAnsi="Times New Roman" w:cs="Times New Roman"/>
          <w:color w:val="1A1A1A"/>
          <w:sz w:val="28"/>
          <w:szCs w:val="28"/>
        </w:rPr>
        <w:t xml:space="preserve"> </w:t>
      </w:r>
      <w:r w:rsidRPr="00FD5747">
        <w:rPr>
          <w:rFonts w:ascii="Times New Roman" w:hAnsi="Times New Roman" w:cs="Times New Roman"/>
          <w:color w:val="1A1A1A"/>
          <w:sz w:val="28"/>
          <w:szCs w:val="28"/>
        </w:rPr>
        <w:t>46-й стрелковой дивизии (бывшей 1-й дивизии НКВД) 3 сентября 1942 года форсировали Неву и пытались овладеть плацдармом на юго-западе</w:t>
      </w:r>
      <w:r w:rsidR="00741112">
        <w:rPr>
          <w:rFonts w:ascii="Times New Roman" w:hAnsi="Times New Roman" w:cs="Times New Roman"/>
          <w:color w:val="1A1A1A"/>
          <w:sz w:val="28"/>
          <w:szCs w:val="28"/>
        </w:rPr>
        <w:t xml:space="preserve"> </w:t>
      </w:r>
      <w:r w:rsidRPr="00FD5747">
        <w:rPr>
          <w:rFonts w:ascii="Times New Roman" w:hAnsi="Times New Roman" w:cs="Times New Roman"/>
          <w:color w:val="1A1A1A"/>
          <w:sz w:val="28"/>
          <w:szCs w:val="28"/>
        </w:rPr>
        <w:t>Шлиссельбурга.</w:t>
      </w:r>
    </w:p>
    <w:p w:rsidR="00DE3F9B" w:rsidRPr="00FD5747" w:rsidRDefault="00DE3F9B" w:rsidP="00741112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color w:val="1A1A1A"/>
          <w:sz w:val="28"/>
          <w:szCs w:val="28"/>
        </w:rPr>
      </w:pPr>
      <w:r w:rsidRPr="00FD5747">
        <w:rPr>
          <w:rFonts w:ascii="Times New Roman" w:hAnsi="Times New Roman" w:cs="Times New Roman"/>
          <w:color w:val="1A1A1A"/>
          <w:sz w:val="28"/>
          <w:szCs w:val="28"/>
        </w:rPr>
        <w:t>12 января 1943 года началась операция по прорыву блокады</w:t>
      </w:r>
      <w:r w:rsidR="00741112">
        <w:rPr>
          <w:rFonts w:ascii="Times New Roman" w:hAnsi="Times New Roman" w:cs="Times New Roman"/>
          <w:color w:val="1A1A1A"/>
          <w:sz w:val="28"/>
          <w:szCs w:val="28"/>
        </w:rPr>
        <w:t xml:space="preserve"> </w:t>
      </w:r>
      <w:r w:rsidRPr="00FD5747">
        <w:rPr>
          <w:rFonts w:ascii="Times New Roman" w:hAnsi="Times New Roman" w:cs="Times New Roman"/>
          <w:color w:val="1A1A1A"/>
          <w:sz w:val="28"/>
          <w:szCs w:val="28"/>
        </w:rPr>
        <w:t xml:space="preserve">Ленинграда «Искра» (12-30 января 1943 года), целью которой был разгром </w:t>
      </w:r>
      <w:proofErr w:type="spellStart"/>
      <w:r w:rsidRPr="00FD5747">
        <w:rPr>
          <w:rFonts w:ascii="Times New Roman" w:hAnsi="Times New Roman" w:cs="Times New Roman"/>
          <w:color w:val="1A1A1A"/>
          <w:sz w:val="28"/>
          <w:szCs w:val="28"/>
        </w:rPr>
        <w:t>шлиссельбургско-синявинской</w:t>
      </w:r>
      <w:proofErr w:type="spellEnd"/>
      <w:r w:rsidRPr="00FD5747">
        <w:rPr>
          <w:rFonts w:ascii="Times New Roman" w:hAnsi="Times New Roman" w:cs="Times New Roman"/>
          <w:color w:val="1A1A1A"/>
          <w:sz w:val="28"/>
          <w:szCs w:val="28"/>
        </w:rPr>
        <w:t xml:space="preserve"> группировки врага встречными ударами Ленинградского и </w:t>
      </w:r>
      <w:proofErr w:type="spellStart"/>
      <w:r w:rsidRPr="00FD5747">
        <w:rPr>
          <w:rFonts w:ascii="Times New Roman" w:hAnsi="Times New Roman" w:cs="Times New Roman"/>
          <w:color w:val="1A1A1A"/>
          <w:sz w:val="28"/>
          <w:szCs w:val="28"/>
        </w:rPr>
        <w:t>Волховского</w:t>
      </w:r>
      <w:proofErr w:type="spellEnd"/>
      <w:r w:rsidRPr="00FD5747">
        <w:rPr>
          <w:rFonts w:ascii="Times New Roman" w:hAnsi="Times New Roman" w:cs="Times New Roman"/>
          <w:color w:val="1A1A1A"/>
          <w:sz w:val="28"/>
          <w:szCs w:val="28"/>
        </w:rPr>
        <w:t xml:space="preserve"> фронтов. Частью этой операции было освобождение Шлиссельбурга, который немцы за 18 месяцев оккупации превратили в хорошо укрепленную крепость.</w:t>
      </w:r>
    </w:p>
    <w:p w:rsidR="001D4B1C" w:rsidRDefault="00DE3F9B" w:rsidP="001D4B1C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color w:val="1A1A1A"/>
          <w:sz w:val="28"/>
          <w:szCs w:val="28"/>
        </w:rPr>
      </w:pPr>
      <w:r w:rsidRPr="00FD5747">
        <w:rPr>
          <w:rFonts w:ascii="Times New Roman" w:hAnsi="Times New Roman" w:cs="Times New Roman"/>
          <w:color w:val="1A1A1A"/>
          <w:sz w:val="28"/>
          <w:szCs w:val="28"/>
        </w:rPr>
        <w:t>Город Шлиссельбург был освобождён в результате 7-дневных кровопролитных боев частями 67-й армии Ленинградского фронта: 86-стрелковой дивизией, отдельным батальоном бронеавтомобилей 61-легкотанковой бригады, 34-й лыжной бригадой, а также стрелковым батальоном и отдельным истребительно противотанковым дивизионом 55-й отдельной стрелковой бригады.</w:t>
      </w:r>
    </w:p>
    <w:p w:rsidR="00DE3F9B" w:rsidRPr="00FD5747" w:rsidRDefault="00DE3F9B" w:rsidP="001D4B1C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color w:val="1A1A1A"/>
          <w:sz w:val="28"/>
          <w:szCs w:val="28"/>
        </w:rPr>
      </w:pPr>
      <w:r w:rsidRPr="00FD5747">
        <w:rPr>
          <w:rFonts w:ascii="Times New Roman" w:hAnsi="Times New Roman" w:cs="Times New Roman"/>
          <w:color w:val="1A1A1A"/>
          <w:sz w:val="28"/>
          <w:szCs w:val="28"/>
        </w:rPr>
        <w:t>Потери погибшими и ранеными при освобождении Шлиссельбурга</w:t>
      </w:r>
      <w:r w:rsidR="001D4B1C">
        <w:rPr>
          <w:rFonts w:ascii="Times New Roman" w:hAnsi="Times New Roman" w:cs="Times New Roman"/>
          <w:color w:val="1A1A1A"/>
          <w:sz w:val="28"/>
          <w:szCs w:val="28"/>
        </w:rPr>
        <w:t xml:space="preserve"> </w:t>
      </w:r>
      <w:r w:rsidRPr="00FD5747">
        <w:rPr>
          <w:rFonts w:ascii="Times New Roman" w:hAnsi="Times New Roman" w:cs="Times New Roman"/>
          <w:color w:val="1A1A1A"/>
          <w:sz w:val="28"/>
          <w:szCs w:val="28"/>
        </w:rPr>
        <w:t>составили:</w:t>
      </w:r>
    </w:p>
    <w:p w:rsidR="00DE3F9B" w:rsidRPr="00FD5747" w:rsidRDefault="00DE3F9B" w:rsidP="00AF23A0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color w:val="1A1A1A"/>
          <w:sz w:val="28"/>
          <w:szCs w:val="28"/>
        </w:rPr>
      </w:pPr>
      <w:r w:rsidRPr="00FD5747">
        <w:rPr>
          <w:rFonts w:ascii="Times New Roman" w:hAnsi="Times New Roman" w:cs="Times New Roman"/>
          <w:color w:val="1A1A1A"/>
          <w:sz w:val="28"/>
          <w:szCs w:val="28"/>
        </w:rPr>
        <w:t xml:space="preserve">- 86-я стрелковая дивизия - 3913 человек. Из них погибшими </w:t>
      </w:r>
      <w:r w:rsidR="00AF23A0">
        <w:rPr>
          <w:rFonts w:ascii="Times New Roman" w:hAnsi="Times New Roman" w:cs="Times New Roman"/>
          <w:color w:val="1A1A1A"/>
          <w:sz w:val="28"/>
          <w:szCs w:val="28"/>
        </w:rPr>
        <w:t>–</w:t>
      </w:r>
      <w:r w:rsidRPr="00FD5747">
        <w:rPr>
          <w:rFonts w:ascii="Times New Roman" w:hAnsi="Times New Roman" w:cs="Times New Roman"/>
          <w:color w:val="1A1A1A"/>
          <w:sz w:val="28"/>
          <w:szCs w:val="28"/>
        </w:rPr>
        <w:t xml:space="preserve"> 564</w:t>
      </w:r>
      <w:r w:rsidR="00AF23A0">
        <w:rPr>
          <w:rFonts w:ascii="Times New Roman" w:hAnsi="Times New Roman" w:cs="Times New Roman"/>
          <w:color w:val="1A1A1A"/>
          <w:sz w:val="28"/>
          <w:szCs w:val="28"/>
        </w:rPr>
        <w:t xml:space="preserve"> </w:t>
      </w:r>
      <w:r w:rsidRPr="00FD5747">
        <w:rPr>
          <w:rFonts w:ascii="Times New Roman" w:hAnsi="Times New Roman" w:cs="Times New Roman"/>
          <w:color w:val="1A1A1A"/>
          <w:sz w:val="28"/>
          <w:szCs w:val="28"/>
        </w:rPr>
        <w:t>человека;</w:t>
      </w:r>
    </w:p>
    <w:p w:rsidR="00DE3F9B" w:rsidRPr="00FD5747" w:rsidRDefault="001D4B1C" w:rsidP="001D4B1C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color w:val="1A1A1A"/>
          <w:sz w:val="28"/>
          <w:szCs w:val="28"/>
        </w:rPr>
      </w:pPr>
      <w:r>
        <w:rPr>
          <w:rFonts w:ascii="Times New Roman" w:hAnsi="Times New Roman" w:cs="Times New Roman"/>
          <w:color w:val="1A1A1A"/>
          <w:sz w:val="28"/>
          <w:szCs w:val="28"/>
        </w:rPr>
        <w:t xml:space="preserve">- </w:t>
      </w:r>
      <w:r w:rsidR="00DE3F9B" w:rsidRPr="00FD5747">
        <w:rPr>
          <w:rFonts w:ascii="Times New Roman" w:hAnsi="Times New Roman" w:cs="Times New Roman"/>
          <w:color w:val="1A1A1A"/>
          <w:sz w:val="28"/>
          <w:szCs w:val="28"/>
        </w:rPr>
        <w:t xml:space="preserve">55-я отдельная стрелковая бригада - 598 человек. Из них </w:t>
      </w:r>
      <w:r>
        <w:rPr>
          <w:rFonts w:ascii="Times New Roman" w:hAnsi="Times New Roman" w:cs="Times New Roman"/>
          <w:color w:val="1A1A1A"/>
          <w:sz w:val="28"/>
          <w:szCs w:val="28"/>
        </w:rPr>
        <w:t>–</w:t>
      </w:r>
      <w:r w:rsidR="00DE3F9B" w:rsidRPr="00FD5747">
        <w:rPr>
          <w:rFonts w:ascii="Times New Roman" w:hAnsi="Times New Roman" w:cs="Times New Roman"/>
          <w:color w:val="1A1A1A"/>
          <w:sz w:val="28"/>
          <w:szCs w:val="28"/>
        </w:rPr>
        <w:t xml:space="preserve"> 127</w:t>
      </w:r>
      <w:r>
        <w:rPr>
          <w:rFonts w:ascii="Times New Roman" w:hAnsi="Times New Roman" w:cs="Times New Roman"/>
          <w:color w:val="1A1A1A"/>
          <w:sz w:val="28"/>
          <w:szCs w:val="28"/>
        </w:rPr>
        <w:t xml:space="preserve"> </w:t>
      </w:r>
      <w:r w:rsidR="00DE3F9B" w:rsidRPr="00FD5747">
        <w:rPr>
          <w:rFonts w:ascii="Times New Roman" w:hAnsi="Times New Roman" w:cs="Times New Roman"/>
          <w:color w:val="1A1A1A"/>
          <w:sz w:val="28"/>
          <w:szCs w:val="28"/>
        </w:rPr>
        <w:t>погибшими;</w:t>
      </w:r>
    </w:p>
    <w:p w:rsidR="00DE3F9B" w:rsidRPr="00FD5747" w:rsidRDefault="00DE3F9B" w:rsidP="001D4B1C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color w:val="1A1A1A"/>
          <w:sz w:val="28"/>
          <w:szCs w:val="28"/>
        </w:rPr>
      </w:pPr>
      <w:r w:rsidRPr="00FD5747">
        <w:rPr>
          <w:rFonts w:ascii="Times New Roman" w:hAnsi="Times New Roman" w:cs="Times New Roman"/>
          <w:color w:val="1A1A1A"/>
          <w:sz w:val="28"/>
          <w:szCs w:val="28"/>
        </w:rPr>
        <w:t xml:space="preserve">- 34-я отдельная лыжная бригада - 590 человек. Из них </w:t>
      </w:r>
      <w:r w:rsidR="001D4B1C">
        <w:rPr>
          <w:rFonts w:ascii="Times New Roman" w:hAnsi="Times New Roman" w:cs="Times New Roman"/>
          <w:color w:val="1A1A1A"/>
          <w:sz w:val="28"/>
          <w:szCs w:val="28"/>
        </w:rPr>
        <w:t>–</w:t>
      </w:r>
      <w:r w:rsidRPr="00FD5747">
        <w:rPr>
          <w:rFonts w:ascii="Times New Roman" w:hAnsi="Times New Roman" w:cs="Times New Roman"/>
          <w:color w:val="1A1A1A"/>
          <w:sz w:val="28"/>
          <w:szCs w:val="28"/>
        </w:rPr>
        <w:t xml:space="preserve"> 130</w:t>
      </w:r>
      <w:r w:rsidR="001D4B1C">
        <w:rPr>
          <w:rFonts w:ascii="Times New Roman" w:hAnsi="Times New Roman" w:cs="Times New Roman"/>
          <w:color w:val="1A1A1A"/>
          <w:sz w:val="28"/>
          <w:szCs w:val="28"/>
        </w:rPr>
        <w:t xml:space="preserve"> </w:t>
      </w:r>
      <w:r w:rsidRPr="00FD5747">
        <w:rPr>
          <w:rFonts w:ascii="Times New Roman" w:hAnsi="Times New Roman" w:cs="Times New Roman"/>
          <w:color w:val="1A1A1A"/>
          <w:sz w:val="28"/>
          <w:szCs w:val="28"/>
        </w:rPr>
        <w:t>погибшими.</w:t>
      </w:r>
    </w:p>
    <w:p w:rsidR="00DE3F9B" w:rsidRPr="00FD5747" w:rsidRDefault="00DE3F9B" w:rsidP="001D4B1C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color w:val="1A1A1A"/>
          <w:sz w:val="28"/>
          <w:szCs w:val="28"/>
        </w:rPr>
      </w:pPr>
      <w:r w:rsidRPr="00FD5747">
        <w:rPr>
          <w:rFonts w:ascii="Times New Roman" w:hAnsi="Times New Roman" w:cs="Times New Roman"/>
          <w:color w:val="1A1A1A"/>
          <w:sz w:val="28"/>
          <w:szCs w:val="28"/>
        </w:rPr>
        <w:t>С освобождением Шлиссельбурга была восстановлено сухопутное сообщение Ленинграда с Большой землей. На следующий же день, 19 января 1943 года началось строительство железнодорожной ветки между платформой Поляны</w:t>
      </w:r>
      <w:r w:rsidR="001D4B1C">
        <w:rPr>
          <w:rFonts w:ascii="Times New Roman" w:hAnsi="Times New Roman" w:cs="Times New Roman"/>
          <w:color w:val="1A1A1A"/>
          <w:sz w:val="28"/>
          <w:szCs w:val="28"/>
        </w:rPr>
        <w:t xml:space="preserve"> </w:t>
      </w:r>
      <w:r w:rsidRPr="00FD5747">
        <w:rPr>
          <w:rFonts w:ascii="Times New Roman" w:hAnsi="Times New Roman" w:cs="Times New Roman"/>
          <w:color w:val="1A1A1A"/>
          <w:sz w:val="28"/>
          <w:szCs w:val="28"/>
        </w:rPr>
        <w:t xml:space="preserve">71-го км </w:t>
      </w:r>
      <w:proofErr w:type="spellStart"/>
      <w:r w:rsidRPr="00FD5747">
        <w:rPr>
          <w:rFonts w:ascii="Times New Roman" w:hAnsi="Times New Roman" w:cs="Times New Roman"/>
          <w:color w:val="1A1A1A"/>
          <w:sz w:val="28"/>
          <w:szCs w:val="28"/>
        </w:rPr>
        <w:t>Волхостроевской</w:t>
      </w:r>
      <w:proofErr w:type="spellEnd"/>
      <w:r w:rsidRPr="00FD5747">
        <w:rPr>
          <w:rFonts w:ascii="Times New Roman" w:hAnsi="Times New Roman" w:cs="Times New Roman"/>
          <w:color w:val="1A1A1A"/>
          <w:sz w:val="28"/>
          <w:szCs w:val="28"/>
        </w:rPr>
        <w:t xml:space="preserve"> линии и станцией</w:t>
      </w:r>
      <w:r w:rsidR="001D4B1C">
        <w:rPr>
          <w:rFonts w:ascii="Times New Roman" w:hAnsi="Times New Roman" w:cs="Times New Roman"/>
          <w:color w:val="1A1A1A"/>
          <w:sz w:val="28"/>
          <w:szCs w:val="28"/>
        </w:rPr>
        <w:t xml:space="preserve"> </w:t>
      </w:r>
      <w:r w:rsidRPr="00FD5747">
        <w:rPr>
          <w:rFonts w:ascii="Times New Roman" w:hAnsi="Times New Roman" w:cs="Times New Roman"/>
          <w:color w:val="1A1A1A"/>
          <w:sz w:val="28"/>
          <w:szCs w:val="28"/>
        </w:rPr>
        <w:t xml:space="preserve">Шлиссельбург (на правом берегу Невы) </w:t>
      </w:r>
      <w:proofErr w:type="spellStart"/>
      <w:r w:rsidRPr="00FD5747">
        <w:rPr>
          <w:rFonts w:ascii="Times New Roman" w:hAnsi="Times New Roman" w:cs="Times New Roman"/>
          <w:color w:val="1A1A1A"/>
          <w:sz w:val="28"/>
          <w:szCs w:val="28"/>
        </w:rPr>
        <w:t>Ириновской</w:t>
      </w:r>
      <w:proofErr w:type="spellEnd"/>
      <w:r w:rsidRPr="00FD5747">
        <w:rPr>
          <w:rFonts w:ascii="Times New Roman" w:hAnsi="Times New Roman" w:cs="Times New Roman"/>
          <w:color w:val="1A1A1A"/>
          <w:sz w:val="28"/>
          <w:szCs w:val="28"/>
        </w:rPr>
        <w:t xml:space="preserve"> железнодорожной линии длиной 33 км по освобожденному от врага коридору шириной 8-11 км.</w:t>
      </w:r>
    </w:p>
    <w:p w:rsidR="00230D86" w:rsidRDefault="00DE3F9B" w:rsidP="00741112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1A1A1A"/>
          <w:sz w:val="28"/>
          <w:szCs w:val="28"/>
        </w:rPr>
      </w:pPr>
      <w:r w:rsidRPr="00FD5747">
        <w:rPr>
          <w:rFonts w:ascii="Times New Roman" w:hAnsi="Times New Roman" w:cs="Times New Roman"/>
          <w:color w:val="1A1A1A"/>
          <w:sz w:val="28"/>
          <w:szCs w:val="28"/>
        </w:rPr>
        <w:t>Для обеспечения сквозного движения через Неву в районе г. Шлиссельбург было возведено несколько переправ. По всем этим путям в Ленинград хлынули потоки различных грузов. Все это изменило положение защитников Ленинграда. Улучшилось снабжение города, войск Ленинградского фронта и Краснознамённого Балтийского флота. Уже в феврале 1943 года нормы выдачи хлеба были увеличены рабочим оборонных предприятий и горячих цехов до 700 г., остальным рабочим до 600 г., служащим до 500 г., иждивенцам и детям - 400 г. Ленинград получил необходимое ему топливо, материалы, продовольствие.</w:t>
      </w:r>
    </w:p>
    <w:p w:rsidR="00131B55" w:rsidRDefault="00DE3F9B" w:rsidP="00131B55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color w:val="1A1A1A"/>
          <w:sz w:val="28"/>
          <w:szCs w:val="28"/>
        </w:rPr>
      </w:pPr>
      <w:r w:rsidRPr="00FD5747">
        <w:rPr>
          <w:rFonts w:ascii="Times New Roman" w:hAnsi="Times New Roman" w:cs="Times New Roman"/>
          <w:color w:val="1A1A1A"/>
          <w:sz w:val="28"/>
          <w:szCs w:val="28"/>
        </w:rPr>
        <w:t>Прорыв блокады Ленинграда, частью которого было освобождение Шлиссельбурга, стал переломным моментом в вооружённой борьбе на подступах к Ленинграду. С 18 января 1943 года инициатива военных действий перешла к советским войскам.</w:t>
      </w:r>
    </w:p>
    <w:p w:rsidR="00131B55" w:rsidRPr="00131B55" w:rsidRDefault="00131B55" w:rsidP="00131B55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color w:val="1A1A1A"/>
          <w:sz w:val="28"/>
          <w:szCs w:val="28"/>
        </w:rPr>
      </w:pPr>
      <w:r w:rsidRPr="009F0F72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Законодательное закрепление</w:t>
      </w:r>
      <w:r w:rsidR="009F0F72" w:rsidRPr="009F0F7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дня</w:t>
      </w:r>
      <w:r w:rsidRPr="009F0F7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F0F72" w:rsidRPr="009F0F72">
        <w:rPr>
          <w:rFonts w:ascii="Times New Roman" w:hAnsi="Times New Roman" w:cs="Times New Roman"/>
          <w:sz w:val="28"/>
          <w:szCs w:val="28"/>
        </w:rPr>
        <w:t xml:space="preserve">освобождения города Шлиссельбурга от немецко-фашистских захватчиков </w:t>
      </w:r>
      <w:r w:rsidR="009F0F72">
        <w:rPr>
          <w:rFonts w:ascii="Times New Roman" w:hAnsi="Times New Roman" w:cs="Times New Roman"/>
          <w:sz w:val="28"/>
          <w:szCs w:val="28"/>
        </w:rPr>
        <w:t>-</w:t>
      </w:r>
      <w:r w:rsidR="009F0F72" w:rsidRPr="009F0F72">
        <w:rPr>
          <w:rFonts w:ascii="Times New Roman" w:hAnsi="Times New Roman" w:cs="Times New Roman"/>
          <w:sz w:val="28"/>
          <w:szCs w:val="28"/>
        </w:rPr>
        <w:t xml:space="preserve"> 18 января</w:t>
      </w:r>
      <w:r w:rsidRPr="009F0F7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увековечит память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 этом</w:t>
      </w:r>
      <w:r w:rsidRPr="00383D9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важн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ом военно-историческом</w:t>
      </w:r>
      <w:r w:rsidRPr="00383D9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событи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Pr="00383D9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будущих поколени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й жителей Ленинградской области.  </w:t>
      </w:r>
    </w:p>
    <w:p w:rsidR="00131B55" w:rsidRPr="00383D9F" w:rsidRDefault="00131B55" w:rsidP="00131B55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83D9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Предложение об установлении памятной даты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посвященной </w:t>
      </w:r>
      <w:r w:rsidR="009F0F72" w:rsidRPr="009F0F72">
        <w:rPr>
          <w:rFonts w:ascii="Times New Roman" w:eastAsia="Times New Roman" w:hAnsi="Times New Roman" w:cs="Times New Roman"/>
          <w:sz w:val="28"/>
          <w:szCs w:val="28"/>
          <w:lang w:eastAsia="ru-RU"/>
        </w:rPr>
        <w:t>дн</w:t>
      </w:r>
      <w:r w:rsidR="009F0F72">
        <w:rPr>
          <w:rFonts w:ascii="Times New Roman" w:eastAsia="Times New Roman" w:hAnsi="Times New Roman" w:cs="Times New Roman"/>
          <w:sz w:val="28"/>
          <w:szCs w:val="28"/>
          <w:lang w:eastAsia="ru-RU"/>
        </w:rPr>
        <w:t>ю</w:t>
      </w:r>
      <w:r w:rsidR="009F0F72" w:rsidRPr="009F0F7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F0F72" w:rsidRPr="009F0F72">
        <w:rPr>
          <w:rFonts w:ascii="Times New Roman" w:hAnsi="Times New Roman" w:cs="Times New Roman"/>
          <w:sz w:val="28"/>
          <w:szCs w:val="28"/>
        </w:rPr>
        <w:t>освобождения города Шлиссельбурга от немецко-фашистских захватчиков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Pr="00383D9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рассмотрено на заседании комиссии по рассмотрению предложений об установлении </w:t>
      </w:r>
      <w:r w:rsidRPr="00383D9F">
        <w:rPr>
          <w:rFonts w:ascii="Times New Roman" w:eastAsia="Times New Roman" w:hAnsi="Times New Roman" w:cs="Times New Roman"/>
          <w:sz w:val="28"/>
          <w:szCs w:val="28"/>
        </w:rPr>
        <w:t>праздничных дней и памятных дат Ленинградской области (далее – Комиссия)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и </w:t>
      </w:r>
      <w:r w:rsidR="007B3D6B">
        <w:rPr>
          <w:rFonts w:ascii="Times New Roman" w:eastAsia="Times New Roman" w:hAnsi="Times New Roman" w:cs="Times New Roman"/>
          <w:sz w:val="28"/>
          <w:szCs w:val="28"/>
        </w:rPr>
        <w:t>20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.0</w:t>
      </w:r>
      <w:r w:rsidR="007B3D6B"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.202</w:t>
      </w:r>
      <w:r w:rsidR="007B3D6B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подготовлено</w:t>
      </w:r>
      <w:r w:rsidRPr="00383D9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мотивированное положительное заключение Комиссии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6859A1" w:rsidRPr="00FD5747" w:rsidRDefault="006859A1" w:rsidP="007B3D6B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1A1A1A"/>
          <w:sz w:val="28"/>
          <w:szCs w:val="28"/>
        </w:rPr>
      </w:pPr>
    </w:p>
    <w:p w:rsidR="00383D9F" w:rsidRPr="00383D9F" w:rsidRDefault="00383D9F" w:rsidP="007B3D6B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F23A0" w:rsidRPr="0015720D" w:rsidRDefault="00AF23A0" w:rsidP="00AF23A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5720D">
        <w:rPr>
          <w:rFonts w:ascii="Times New Roman" w:hAnsi="Times New Roman" w:cs="Times New Roman"/>
          <w:sz w:val="28"/>
          <w:szCs w:val="28"/>
        </w:rPr>
        <w:t xml:space="preserve">Депутаты </w:t>
      </w:r>
    </w:p>
    <w:p w:rsidR="00AF23A0" w:rsidRPr="0015720D" w:rsidRDefault="00AF23A0" w:rsidP="00AF23A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5720D">
        <w:rPr>
          <w:rFonts w:ascii="Times New Roman" w:hAnsi="Times New Roman" w:cs="Times New Roman"/>
          <w:sz w:val="28"/>
          <w:szCs w:val="28"/>
        </w:rPr>
        <w:t xml:space="preserve">Законодательного собрания </w:t>
      </w:r>
    </w:p>
    <w:p w:rsidR="00AF23A0" w:rsidRDefault="00AF23A0" w:rsidP="00AF23A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5720D">
        <w:rPr>
          <w:rFonts w:ascii="Times New Roman" w:hAnsi="Times New Roman" w:cs="Times New Roman"/>
          <w:sz w:val="28"/>
          <w:szCs w:val="28"/>
        </w:rPr>
        <w:t>Л</w:t>
      </w:r>
      <w:r>
        <w:rPr>
          <w:rFonts w:ascii="Times New Roman" w:hAnsi="Times New Roman" w:cs="Times New Roman"/>
          <w:sz w:val="28"/>
          <w:szCs w:val="28"/>
        </w:rPr>
        <w:t>енинградской области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М.В. </w:t>
      </w:r>
      <w:proofErr w:type="spellStart"/>
      <w:r>
        <w:rPr>
          <w:rFonts w:ascii="Times New Roman" w:hAnsi="Times New Roman" w:cs="Times New Roman"/>
          <w:sz w:val="28"/>
          <w:szCs w:val="28"/>
        </w:rPr>
        <w:t>Коломыцев</w:t>
      </w:r>
      <w:proofErr w:type="spellEnd"/>
    </w:p>
    <w:p w:rsidR="00AF23A0" w:rsidRDefault="00AF23A0" w:rsidP="00AF23A0">
      <w:pPr>
        <w:spacing w:after="0" w:line="240" w:lineRule="auto"/>
        <w:ind w:left="6372"/>
        <w:jc w:val="both"/>
        <w:rPr>
          <w:rFonts w:ascii="Times New Roman" w:hAnsi="Times New Roman" w:cs="Times New Roman"/>
          <w:sz w:val="28"/>
          <w:szCs w:val="28"/>
        </w:rPr>
      </w:pPr>
    </w:p>
    <w:p w:rsidR="00833D9D" w:rsidRDefault="00833D9D" w:rsidP="00AF23A0">
      <w:pPr>
        <w:spacing w:after="0" w:line="240" w:lineRule="auto"/>
        <w:ind w:left="6372"/>
        <w:jc w:val="both"/>
        <w:rPr>
          <w:rFonts w:ascii="Times New Roman" w:hAnsi="Times New Roman" w:cs="Times New Roman"/>
          <w:sz w:val="28"/>
          <w:szCs w:val="28"/>
        </w:rPr>
      </w:pPr>
    </w:p>
    <w:p w:rsidR="00833D9D" w:rsidRDefault="00833D9D" w:rsidP="00AF23A0">
      <w:pPr>
        <w:spacing w:after="0" w:line="240" w:lineRule="auto"/>
        <w:ind w:left="6372"/>
        <w:jc w:val="both"/>
        <w:rPr>
          <w:rFonts w:ascii="Times New Roman" w:hAnsi="Times New Roman" w:cs="Times New Roman"/>
          <w:sz w:val="28"/>
          <w:szCs w:val="28"/>
        </w:rPr>
      </w:pPr>
    </w:p>
    <w:p w:rsidR="00833D9D" w:rsidRDefault="00833D9D" w:rsidP="00AF23A0">
      <w:pPr>
        <w:spacing w:after="0" w:line="240" w:lineRule="auto"/>
        <w:ind w:left="6372"/>
        <w:jc w:val="both"/>
        <w:rPr>
          <w:rFonts w:ascii="Times New Roman" w:hAnsi="Times New Roman" w:cs="Times New Roman"/>
          <w:sz w:val="28"/>
          <w:szCs w:val="28"/>
        </w:rPr>
      </w:pPr>
    </w:p>
    <w:p w:rsidR="00AF23A0" w:rsidRPr="0014561A" w:rsidRDefault="00AF23A0" w:rsidP="00AF23A0">
      <w:pPr>
        <w:spacing w:after="0" w:line="240" w:lineRule="auto"/>
        <w:ind w:left="637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</w:t>
      </w:r>
      <w:r w:rsidRPr="0015720D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М</w:t>
      </w:r>
      <w:r w:rsidRPr="0015720D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>
        <w:rPr>
          <w:rFonts w:ascii="Times New Roman" w:hAnsi="Times New Roman" w:cs="Times New Roman"/>
          <w:sz w:val="28"/>
          <w:szCs w:val="28"/>
        </w:rPr>
        <w:t>Гардашников</w:t>
      </w:r>
      <w:proofErr w:type="spellEnd"/>
      <w:r w:rsidRPr="00383D9F">
        <w:rPr>
          <w:sz w:val="28"/>
          <w:szCs w:val="28"/>
        </w:rPr>
        <w:t xml:space="preserve">                                                    </w:t>
      </w:r>
      <w:r>
        <w:rPr>
          <w:sz w:val="28"/>
          <w:szCs w:val="28"/>
        </w:rPr>
        <w:t xml:space="preserve">                              </w:t>
      </w:r>
    </w:p>
    <w:p w:rsidR="00383D9F" w:rsidRPr="00383D9F" w:rsidRDefault="00383D9F" w:rsidP="00383D9F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383D9F" w:rsidRPr="00383D9F" w:rsidRDefault="00383D9F" w:rsidP="00383D9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83D9F" w:rsidRPr="00383D9F" w:rsidRDefault="00383D9F" w:rsidP="00383D9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83D9F" w:rsidRPr="00383D9F" w:rsidRDefault="00383D9F" w:rsidP="00383D9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83D9F" w:rsidRPr="00383D9F" w:rsidRDefault="00383D9F" w:rsidP="00383D9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83D9F" w:rsidRPr="00383D9F" w:rsidRDefault="00383D9F" w:rsidP="00383D9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83D9F" w:rsidRPr="00383D9F" w:rsidRDefault="00383D9F" w:rsidP="00383D9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83D9F" w:rsidRPr="00383D9F" w:rsidRDefault="00383D9F" w:rsidP="00383D9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83D9F" w:rsidRPr="00383D9F" w:rsidRDefault="00383D9F" w:rsidP="00383D9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83D9F" w:rsidRPr="00383D9F" w:rsidRDefault="00383D9F" w:rsidP="00383D9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83D9F" w:rsidRPr="00383D9F" w:rsidRDefault="00383D9F" w:rsidP="00383D9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83D9F" w:rsidRPr="00383D9F" w:rsidRDefault="00383D9F" w:rsidP="00383D9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83D9F" w:rsidRPr="00383D9F" w:rsidRDefault="00383D9F" w:rsidP="00383D9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83D9F" w:rsidRPr="00383D9F" w:rsidRDefault="00383D9F" w:rsidP="00383D9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83D9F" w:rsidRPr="00383D9F" w:rsidRDefault="00383D9F" w:rsidP="00383D9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83D9F" w:rsidRPr="00383D9F" w:rsidRDefault="00383D9F" w:rsidP="00383D9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83D9F" w:rsidRPr="00383D9F" w:rsidRDefault="00383D9F" w:rsidP="00383D9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83D9F" w:rsidRPr="00383D9F" w:rsidRDefault="00383D9F" w:rsidP="00383D9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83D9F" w:rsidRPr="00383D9F" w:rsidRDefault="00383D9F" w:rsidP="00383D9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83D9F" w:rsidRDefault="00383D9F" w:rsidP="00383D9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7B3D6B" w:rsidRDefault="007B3D6B" w:rsidP="00383D9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7B3D6B" w:rsidRDefault="007B3D6B" w:rsidP="00383D9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7B3D6B" w:rsidRDefault="007B3D6B" w:rsidP="00383D9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7B3D6B" w:rsidRDefault="007B3D6B" w:rsidP="00383D9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83D9F" w:rsidRDefault="00383D9F" w:rsidP="00896146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bookmarkStart w:id="0" w:name="_GoBack"/>
      <w:bookmarkEnd w:id="0"/>
    </w:p>
    <w:p w:rsidR="00896146" w:rsidRDefault="00896146" w:rsidP="00896146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83D9F" w:rsidRPr="00383D9F" w:rsidRDefault="00383D9F" w:rsidP="00383D9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83D9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Финансово – экономическое обоснование </w:t>
      </w:r>
    </w:p>
    <w:p w:rsidR="00383D9F" w:rsidRPr="00383D9F" w:rsidRDefault="00383D9F" w:rsidP="00383D9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383D9F">
        <w:rPr>
          <w:rFonts w:ascii="Times New Roman" w:eastAsia="Times New Roman" w:hAnsi="Times New Roman" w:cs="Times New Roman"/>
          <w:b/>
          <w:sz w:val="28"/>
          <w:szCs w:val="28"/>
        </w:rPr>
        <w:t xml:space="preserve">к проекту областного закона </w:t>
      </w:r>
    </w:p>
    <w:p w:rsidR="00383D9F" w:rsidRPr="00383D9F" w:rsidRDefault="00383D9F" w:rsidP="00383D9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383D9F">
        <w:rPr>
          <w:rFonts w:ascii="Times New Roman" w:eastAsia="Times New Roman" w:hAnsi="Times New Roman" w:cs="Times New Roman"/>
          <w:b/>
          <w:sz w:val="28"/>
          <w:szCs w:val="28"/>
        </w:rPr>
        <w:t>«О внесении изменения в статью 2 областного закона «О праздничных днях и памятных датах Ленинградской области»</w:t>
      </w:r>
    </w:p>
    <w:p w:rsidR="00383D9F" w:rsidRPr="00383D9F" w:rsidRDefault="00383D9F" w:rsidP="00383D9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383D9F" w:rsidRPr="00383D9F" w:rsidRDefault="00383D9F" w:rsidP="00383D9F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83D9F">
        <w:rPr>
          <w:rFonts w:ascii="Times New Roman" w:eastAsia="Times New Roman" w:hAnsi="Times New Roman" w:cs="Times New Roman"/>
          <w:sz w:val="28"/>
          <w:szCs w:val="28"/>
        </w:rPr>
        <w:t>В соответствии с частью 2 статьи 3 о</w:t>
      </w:r>
      <w:r w:rsidRPr="00383D9F">
        <w:rPr>
          <w:rFonts w:ascii="Times New Roman" w:eastAsia="Times New Roman" w:hAnsi="Times New Roman" w:cs="Times New Roman"/>
          <w:sz w:val="28"/>
          <w:szCs w:val="28"/>
          <w:lang w:eastAsia="ru-RU"/>
        </w:rPr>
        <w:t>бластного закона Ленинградской области от 27 марта 2015 года № 22-оз «О праздничных днях и памятных датах Ленинградской области» (далее – областной закон № 22-оз) м</w:t>
      </w:r>
      <w:r w:rsidRPr="00383D9F">
        <w:rPr>
          <w:rFonts w:ascii="Times New Roman" w:eastAsia="Times New Roman" w:hAnsi="Times New Roman" w:cs="Times New Roman"/>
          <w:sz w:val="28"/>
          <w:szCs w:val="28"/>
        </w:rPr>
        <w:t xml:space="preserve">ероприятия, связанные с памятными датами Ленинградской области, предусмотренными </w:t>
      </w:r>
      <w:hyperlink r:id="rId11" w:history="1">
        <w:r w:rsidRPr="00383D9F">
          <w:rPr>
            <w:rFonts w:ascii="Times New Roman" w:eastAsia="Times New Roman" w:hAnsi="Times New Roman" w:cs="Times New Roman"/>
            <w:sz w:val="28"/>
            <w:szCs w:val="28"/>
          </w:rPr>
          <w:t>частью 2 статьи 2</w:t>
        </w:r>
      </w:hyperlink>
      <w:r w:rsidRPr="00383D9F">
        <w:rPr>
          <w:rFonts w:ascii="Times New Roman" w:eastAsia="Times New Roman" w:hAnsi="Times New Roman" w:cs="Times New Roman"/>
          <w:sz w:val="28"/>
          <w:szCs w:val="28"/>
        </w:rPr>
        <w:t xml:space="preserve"> областного закона № 22-оз, проводятся по инициативе органов государственной власти Ленинградской области, органов местного самоуправления, организаций и общественных объединений. </w:t>
      </w:r>
    </w:p>
    <w:p w:rsidR="00383D9F" w:rsidRPr="00383D9F" w:rsidRDefault="00383D9F" w:rsidP="00383D9F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83D9F">
        <w:rPr>
          <w:rFonts w:ascii="Times New Roman" w:eastAsia="Times New Roman" w:hAnsi="Times New Roman" w:cs="Times New Roman"/>
          <w:sz w:val="28"/>
          <w:szCs w:val="28"/>
        </w:rPr>
        <w:t>Согласно части 3 статьи 3 о</w:t>
      </w:r>
      <w:r w:rsidRPr="00383D9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бластного закона № 22-оз </w:t>
      </w:r>
      <w:r w:rsidRPr="00383D9F">
        <w:rPr>
          <w:rFonts w:ascii="Times New Roman" w:eastAsia="Times New Roman" w:hAnsi="Times New Roman" w:cs="Times New Roman"/>
          <w:sz w:val="28"/>
          <w:szCs w:val="28"/>
        </w:rPr>
        <w:t>з</w:t>
      </w:r>
      <w:r w:rsidRPr="00383D9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 счет средств областного бюджета Ленинградской области в порядке, установленном Правительством Ленинградской области, финансируется проведение мероприятий, связанных с памятными датами Ленинградской области, проводимых по инициативе органов государственной власти Ленинградской области. </w:t>
      </w:r>
    </w:p>
    <w:p w:rsidR="00383D9F" w:rsidRPr="00A7304B" w:rsidRDefault="00383D9F" w:rsidP="00A7304B">
      <w:pPr>
        <w:shd w:val="clear" w:color="auto" w:fill="FFFFFF"/>
        <w:spacing w:after="0" w:line="240" w:lineRule="auto"/>
        <w:ind w:firstLine="540"/>
        <w:jc w:val="both"/>
        <w:rPr>
          <w:rFonts w:ascii="Times New Roman" w:hAnsi="Times New Roman" w:cs="Times New Roman"/>
          <w:color w:val="1A1A1A"/>
          <w:sz w:val="28"/>
          <w:szCs w:val="28"/>
        </w:rPr>
      </w:pPr>
      <w:r w:rsidRPr="00383D9F">
        <w:rPr>
          <w:rFonts w:ascii="Times New Roman" w:eastAsia="Times New Roman" w:hAnsi="Times New Roman" w:cs="Times New Roman"/>
          <w:sz w:val="28"/>
          <w:szCs w:val="28"/>
        </w:rPr>
        <w:t xml:space="preserve">Принятие областного закона «О внесении изменения в статью 2 областного закона «О праздничных днях и памятных датах Ленинградской области» потребует выделения бюджетных средств из </w:t>
      </w:r>
      <w:r w:rsidRPr="00383D9F">
        <w:rPr>
          <w:rFonts w:ascii="Times New Roman" w:eastAsia="Times New Roman" w:hAnsi="Times New Roman" w:cs="Times New Roman"/>
          <w:sz w:val="28"/>
          <w:szCs w:val="28"/>
          <w:lang w:eastAsia="ru-RU"/>
        </w:rPr>
        <w:t>областного бюджета Ленинградской области только в случае проведения мероприятий, связанных с памятной датой Ленинградской области</w:t>
      </w:r>
      <w:r w:rsidRPr="00383D9F">
        <w:rPr>
          <w:rFonts w:ascii="YS Text" w:eastAsia="Times New Roman" w:hAnsi="YS Text" w:cs="Times New Roman"/>
          <w:color w:val="000000"/>
          <w:sz w:val="28"/>
          <w:szCs w:val="28"/>
        </w:rPr>
        <w:t xml:space="preserve"> </w:t>
      </w:r>
      <w:r w:rsidRPr="00383D9F">
        <w:rPr>
          <w:rFonts w:ascii="YS Text" w:eastAsia="Times New Roman" w:hAnsi="YS Text" w:cs="Times New Roman"/>
          <w:color w:val="000000"/>
          <w:sz w:val="28"/>
          <w:szCs w:val="28"/>
          <w:lang w:eastAsia="ru-RU"/>
        </w:rPr>
        <w:t>«</w:t>
      </w:r>
      <w:r w:rsidR="00A7304B" w:rsidRPr="00FD5747">
        <w:rPr>
          <w:rFonts w:ascii="Times New Roman" w:hAnsi="Times New Roman" w:cs="Times New Roman"/>
          <w:color w:val="1A1A1A"/>
          <w:sz w:val="28"/>
          <w:szCs w:val="28"/>
        </w:rPr>
        <w:t>День освобождения города</w:t>
      </w:r>
      <w:r w:rsidR="00A7304B">
        <w:rPr>
          <w:rFonts w:ascii="Times New Roman" w:hAnsi="Times New Roman" w:cs="Times New Roman"/>
          <w:color w:val="1A1A1A"/>
          <w:sz w:val="28"/>
          <w:szCs w:val="28"/>
        </w:rPr>
        <w:t xml:space="preserve"> </w:t>
      </w:r>
      <w:r w:rsidR="00A7304B" w:rsidRPr="00FD5747">
        <w:rPr>
          <w:rFonts w:ascii="Times New Roman" w:hAnsi="Times New Roman" w:cs="Times New Roman"/>
          <w:color w:val="1A1A1A"/>
          <w:sz w:val="28"/>
          <w:szCs w:val="28"/>
        </w:rPr>
        <w:t xml:space="preserve">Шлиссельбурга от немецко-фашистских захватчиков </w:t>
      </w:r>
      <w:r w:rsidR="00C57BF9">
        <w:rPr>
          <w:rFonts w:ascii="Times New Roman" w:hAnsi="Times New Roman" w:cs="Times New Roman"/>
          <w:color w:val="1A1A1A"/>
          <w:sz w:val="28"/>
          <w:szCs w:val="28"/>
        </w:rPr>
        <w:t>–</w:t>
      </w:r>
      <w:r w:rsidR="00A7304B" w:rsidRPr="00FD5747">
        <w:rPr>
          <w:rFonts w:ascii="Times New Roman" w:hAnsi="Times New Roman" w:cs="Times New Roman"/>
          <w:color w:val="1A1A1A"/>
          <w:sz w:val="28"/>
          <w:szCs w:val="28"/>
        </w:rPr>
        <w:t xml:space="preserve"> 18 января</w:t>
      </w:r>
      <w:r w:rsidRPr="00383D9F">
        <w:rPr>
          <w:rFonts w:ascii="YS Text" w:eastAsia="Times New Roman" w:hAnsi="YS Text" w:cs="Times New Roman"/>
          <w:color w:val="000000"/>
          <w:sz w:val="28"/>
          <w:szCs w:val="28"/>
          <w:lang w:eastAsia="ru-RU"/>
        </w:rPr>
        <w:t>»,</w:t>
      </w:r>
      <w:r w:rsidRPr="00383D9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инициативе органов государственной власти Ленинградской области.</w:t>
      </w:r>
    </w:p>
    <w:p w:rsidR="00383D9F" w:rsidRPr="00383D9F" w:rsidRDefault="00383D9F" w:rsidP="00383D9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60315F" w:rsidRDefault="0060315F" w:rsidP="00383D9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60315F" w:rsidRPr="0015720D" w:rsidRDefault="0060315F" w:rsidP="0060315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5720D">
        <w:rPr>
          <w:rFonts w:ascii="Times New Roman" w:hAnsi="Times New Roman" w:cs="Times New Roman"/>
          <w:sz w:val="28"/>
          <w:szCs w:val="28"/>
        </w:rPr>
        <w:t xml:space="preserve">Депутаты </w:t>
      </w:r>
    </w:p>
    <w:p w:rsidR="0060315F" w:rsidRPr="0015720D" w:rsidRDefault="0060315F" w:rsidP="0060315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5720D">
        <w:rPr>
          <w:rFonts w:ascii="Times New Roman" w:hAnsi="Times New Roman" w:cs="Times New Roman"/>
          <w:sz w:val="28"/>
          <w:szCs w:val="28"/>
        </w:rPr>
        <w:t xml:space="preserve">Законодательного собрания </w:t>
      </w:r>
    </w:p>
    <w:p w:rsidR="0060315F" w:rsidRDefault="0060315F" w:rsidP="0060315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5720D">
        <w:rPr>
          <w:rFonts w:ascii="Times New Roman" w:hAnsi="Times New Roman" w:cs="Times New Roman"/>
          <w:sz w:val="28"/>
          <w:szCs w:val="28"/>
        </w:rPr>
        <w:t>Л</w:t>
      </w:r>
      <w:r>
        <w:rPr>
          <w:rFonts w:ascii="Times New Roman" w:hAnsi="Times New Roman" w:cs="Times New Roman"/>
          <w:sz w:val="28"/>
          <w:szCs w:val="28"/>
        </w:rPr>
        <w:t>енинградской области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М.В. </w:t>
      </w:r>
      <w:proofErr w:type="spellStart"/>
      <w:r>
        <w:rPr>
          <w:rFonts w:ascii="Times New Roman" w:hAnsi="Times New Roman" w:cs="Times New Roman"/>
          <w:sz w:val="28"/>
          <w:szCs w:val="28"/>
        </w:rPr>
        <w:t>Коломыцев</w:t>
      </w:r>
      <w:proofErr w:type="spellEnd"/>
    </w:p>
    <w:p w:rsidR="0060315F" w:rsidRDefault="0060315F" w:rsidP="0060315F">
      <w:pPr>
        <w:spacing w:after="0" w:line="240" w:lineRule="auto"/>
        <w:ind w:left="6372"/>
        <w:jc w:val="both"/>
        <w:rPr>
          <w:rFonts w:ascii="Times New Roman" w:hAnsi="Times New Roman" w:cs="Times New Roman"/>
          <w:sz w:val="28"/>
          <w:szCs w:val="28"/>
        </w:rPr>
      </w:pPr>
    </w:p>
    <w:p w:rsidR="00833D9D" w:rsidRDefault="00833D9D" w:rsidP="0060315F">
      <w:pPr>
        <w:spacing w:after="0" w:line="240" w:lineRule="auto"/>
        <w:ind w:left="6372"/>
        <w:jc w:val="both"/>
        <w:rPr>
          <w:rFonts w:ascii="Times New Roman" w:hAnsi="Times New Roman" w:cs="Times New Roman"/>
          <w:sz w:val="28"/>
          <w:szCs w:val="28"/>
        </w:rPr>
      </w:pPr>
    </w:p>
    <w:p w:rsidR="00833D9D" w:rsidRDefault="00833D9D" w:rsidP="0060315F">
      <w:pPr>
        <w:spacing w:after="0" w:line="240" w:lineRule="auto"/>
        <w:ind w:left="6372"/>
        <w:jc w:val="both"/>
        <w:rPr>
          <w:rFonts w:ascii="Times New Roman" w:hAnsi="Times New Roman" w:cs="Times New Roman"/>
          <w:sz w:val="28"/>
          <w:szCs w:val="28"/>
        </w:rPr>
      </w:pPr>
    </w:p>
    <w:p w:rsidR="00383D9F" w:rsidRPr="00383D9F" w:rsidRDefault="0060315F" w:rsidP="0060315F">
      <w:pPr>
        <w:spacing w:after="0" w:line="360" w:lineRule="auto"/>
        <w:ind w:left="5664" w:firstLine="708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</w:t>
      </w:r>
      <w:r w:rsidRPr="0015720D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М</w:t>
      </w:r>
      <w:r w:rsidRPr="0015720D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>
        <w:rPr>
          <w:rFonts w:ascii="Times New Roman" w:hAnsi="Times New Roman" w:cs="Times New Roman"/>
          <w:sz w:val="28"/>
          <w:szCs w:val="28"/>
        </w:rPr>
        <w:t>Гардашников</w:t>
      </w:r>
      <w:proofErr w:type="spellEnd"/>
      <w:r w:rsidRPr="00383D9F">
        <w:rPr>
          <w:sz w:val="28"/>
          <w:szCs w:val="28"/>
        </w:rPr>
        <w:t xml:space="preserve">                </w:t>
      </w:r>
    </w:p>
    <w:p w:rsidR="00383D9F" w:rsidRDefault="00383D9F" w:rsidP="00383D9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735CA2" w:rsidRDefault="00735CA2" w:rsidP="00383D9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735CA2" w:rsidRDefault="00735CA2" w:rsidP="00383D9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735CA2" w:rsidRDefault="00735CA2" w:rsidP="00383D9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735CA2" w:rsidRDefault="00735CA2" w:rsidP="00383D9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735CA2" w:rsidRDefault="00735CA2" w:rsidP="00383D9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735CA2" w:rsidRDefault="00735CA2" w:rsidP="00383D9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735CA2" w:rsidRDefault="00735CA2" w:rsidP="00383D9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383D9F" w:rsidRDefault="00383D9F" w:rsidP="003B6D5B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383D9F" w:rsidRPr="00383D9F" w:rsidRDefault="00383D9F" w:rsidP="00383D9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383D9F">
        <w:rPr>
          <w:rFonts w:ascii="Times New Roman" w:eastAsia="Times New Roman" w:hAnsi="Times New Roman" w:cs="Times New Roman"/>
          <w:b/>
          <w:sz w:val="28"/>
          <w:szCs w:val="28"/>
        </w:rPr>
        <w:lastRenderedPageBreak/>
        <w:t xml:space="preserve">Предложения </w:t>
      </w:r>
    </w:p>
    <w:p w:rsidR="00383D9F" w:rsidRPr="00383D9F" w:rsidRDefault="00383D9F" w:rsidP="00383D9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383D9F">
        <w:rPr>
          <w:rFonts w:ascii="Times New Roman" w:eastAsia="Times New Roman" w:hAnsi="Times New Roman" w:cs="Times New Roman"/>
          <w:b/>
          <w:sz w:val="28"/>
          <w:szCs w:val="28"/>
        </w:rPr>
        <w:t xml:space="preserve">о разработке нормативных правовых актов, </w:t>
      </w:r>
    </w:p>
    <w:p w:rsidR="00383D9F" w:rsidRPr="00383D9F" w:rsidRDefault="00383D9F" w:rsidP="00383D9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383D9F">
        <w:rPr>
          <w:rFonts w:ascii="Times New Roman" w:eastAsia="Times New Roman" w:hAnsi="Times New Roman" w:cs="Times New Roman"/>
          <w:b/>
          <w:sz w:val="28"/>
          <w:szCs w:val="28"/>
        </w:rPr>
        <w:t xml:space="preserve">принятие которых необходимо для реализации областного закона </w:t>
      </w:r>
    </w:p>
    <w:p w:rsidR="00383D9F" w:rsidRPr="00383D9F" w:rsidRDefault="00383D9F" w:rsidP="00383D9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383D9F">
        <w:rPr>
          <w:rFonts w:ascii="Times New Roman" w:eastAsia="Times New Roman" w:hAnsi="Times New Roman" w:cs="Times New Roman"/>
          <w:b/>
          <w:sz w:val="28"/>
          <w:szCs w:val="28"/>
        </w:rPr>
        <w:t>«О внесении изменения в статью 2 областного закона «О праздничных днях и памятных датах Ленинградской области»</w:t>
      </w:r>
    </w:p>
    <w:p w:rsidR="00383D9F" w:rsidRPr="00383D9F" w:rsidRDefault="00383D9F" w:rsidP="00383D9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383D9F" w:rsidRPr="00383D9F" w:rsidRDefault="00383D9F" w:rsidP="001D6B2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83D9F">
        <w:rPr>
          <w:rFonts w:ascii="Times New Roman" w:eastAsia="Times New Roman" w:hAnsi="Times New Roman" w:cs="Times New Roman"/>
          <w:sz w:val="28"/>
          <w:szCs w:val="28"/>
        </w:rPr>
        <w:t xml:space="preserve">Принятие областного закона </w:t>
      </w:r>
      <w:r w:rsidR="001D6B23" w:rsidRPr="00383D9F">
        <w:rPr>
          <w:rFonts w:ascii="Times New Roman" w:eastAsia="Times New Roman" w:hAnsi="Times New Roman" w:cs="Times New Roman"/>
          <w:sz w:val="28"/>
          <w:szCs w:val="28"/>
        </w:rPr>
        <w:t>«О внесении изменения в статью 2 областного закона «О праздничных днях и памятных датах Ленинградской области»</w:t>
      </w:r>
      <w:r w:rsidR="001D6B2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383D9F">
        <w:rPr>
          <w:rFonts w:ascii="Times New Roman" w:eastAsia="Times New Roman" w:hAnsi="Times New Roman" w:cs="Times New Roman"/>
          <w:sz w:val="28"/>
          <w:szCs w:val="28"/>
        </w:rPr>
        <w:t>не потребует разработки нормативных правовых актов Ленинградской области.</w:t>
      </w:r>
    </w:p>
    <w:p w:rsidR="00383D9F" w:rsidRPr="00383D9F" w:rsidRDefault="00383D9F" w:rsidP="00383D9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383D9F" w:rsidRPr="00383D9F" w:rsidRDefault="00383D9F" w:rsidP="00383D9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AF23A0" w:rsidRPr="0015720D" w:rsidRDefault="00AF23A0" w:rsidP="00AF23A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5720D">
        <w:rPr>
          <w:rFonts w:ascii="Times New Roman" w:hAnsi="Times New Roman" w:cs="Times New Roman"/>
          <w:sz w:val="28"/>
          <w:szCs w:val="28"/>
        </w:rPr>
        <w:t xml:space="preserve">Депутаты </w:t>
      </w:r>
    </w:p>
    <w:p w:rsidR="00AF23A0" w:rsidRPr="0015720D" w:rsidRDefault="00AF23A0" w:rsidP="00AF23A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5720D">
        <w:rPr>
          <w:rFonts w:ascii="Times New Roman" w:hAnsi="Times New Roman" w:cs="Times New Roman"/>
          <w:sz w:val="28"/>
          <w:szCs w:val="28"/>
        </w:rPr>
        <w:t xml:space="preserve">Законодательного собрания </w:t>
      </w:r>
    </w:p>
    <w:p w:rsidR="00AF23A0" w:rsidRDefault="00AF23A0" w:rsidP="00AF23A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5720D">
        <w:rPr>
          <w:rFonts w:ascii="Times New Roman" w:hAnsi="Times New Roman" w:cs="Times New Roman"/>
          <w:sz w:val="28"/>
          <w:szCs w:val="28"/>
        </w:rPr>
        <w:t>Л</w:t>
      </w:r>
      <w:r>
        <w:rPr>
          <w:rFonts w:ascii="Times New Roman" w:hAnsi="Times New Roman" w:cs="Times New Roman"/>
          <w:sz w:val="28"/>
          <w:szCs w:val="28"/>
        </w:rPr>
        <w:t>енинградской области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М.В. </w:t>
      </w:r>
      <w:proofErr w:type="spellStart"/>
      <w:r>
        <w:rPr>
          <w:rFonts w:ascii="Times New Roman" w:hAnsi="Times New Roman" w:cs="Times New Roman"/>
          <w:sz w:val="28"/>
          <w:szCs w:val="28"/>
        </w:rPr>
        <w:t>Коломыцев</w:t>
      </w:r>
      <w:proofErr w:type="spellEnd"/>
    </w:p>
    <w:p w:rsidR="00AF23A0" w:rsidRDefault="00AF23A0" w:rsidP="00AF23A0">
      <w:pPr>
        <w:spacing w:after="0" w:line="240" w:lineRule="auto"/>
        <w:ind w:left="6372"/>
        <w:jc w:val="both"/>
        <w:rPr>
          <w:rFonts w:ascii="Times New Roman" w:hAnsi="Times New Roman" w:cs="Times New Roman"/>
          <w:sz w:val="28"/>
          <w:szCs w:val="28"/>
        </w:rPr>
      </w:pPr>
    </w:p>
    <w:p w:rsidR="00833D9D" w:rsidRDefault="00833D9D" w:rsidP="00AF23A0">
      <w:pPr>
        <w:spacing w:after="0" w:line="240" w:lineRule="auto"/>
        <w:ind w:left="6372"/>
        <w:jc w:val="both"/>
        <w:rPr>
          <w:rFonts w:ascii="Times New Roman" w:hAnsi="Times New Roman" w:cs="Times New Roman"/>
          <w:sz w:val="28"/>
          <w:szCs w:val="28"/>
        </w:rPr>
      </w:pPr>
    </w:p>
    <w:p w:rsidR="00833D9D" w:rsidRDefault="00833D9D" w:rsidP="00AF23A0">
      <w:pPr>
        <w:spacing w:after="0" w:line="240" w:lineRule="auto"/>
        <w:ind w:left="6372"/>
        <w:jc w:val="both"/>
        <w:rPr>
          <w:rFonts w:ascii="Times New Roman" w:hAnsi="Times New Roman" w:cs="Times New Roman"/>
          <w:sz w:val="28"/>
          <w:szCs w:val="28"/>
        </w:rPr>
      </w:pPr>
    </w:p>
    <w:p w:rsidR="00833D9D" w:rsidRDefault="00833D9D" w:rsidP="00AF23A0">
      <w:pPr>
        <w:spacing w:after="0" w:line="240" w:lineRule="auto"/>
        <w:ind w:left="6372"/>
        <w:jc w:val="both"/>
        <w:rPr>
          <w:rFonts w:ascii="Times New Roman" w:hAnsi="Times New Roman" w:cs="Times New Roman"/>
          <w:sz w:val="28"/>
          <w:szCs w:val="28"/>
        </w:rPr>
      </w:pPr>
    </w:p>
    <w:p w:rsidR="00AF23A0" w:rsidRPr="0014561A" w:rsidRDefault="00AF23A0" w:rsidP="00AF23A0">
      <w:pPr>
        <w:spacing w:after="0" w:line="240" w:lineRule="auto"/>
        <w:ind w:left="637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</w:t>
      </w:r>
      <w:r w:rsidRPr="0015720D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М</w:t>
      </w:r>
      <w:r w:rsidRPr="0015720D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>
        <w:rPr>
          <w:rFonts w:ascii="Times New Roman" w:hAnsi="Times New Roman" w:cs="Times New Roman"/>
          <w:sz w:val="28"/>
          <w:szCs w:val="28"/>
        </w:rPr>
        <w:t>Гардашников</w:t>
      </w:r>
      <w:proofErr w:type="spellEnd"/>
      <w:r w:rsidRPr="00383D9F">
        <w:rPr>
          <w:sz w:val="28"/>
          <w:szCs w:val="28"/>
        </w:rPr>
        <w:t xml:space="preserve">                                                    </w:t>
      </w:r>
      <w:r>
        <w:rPr>
          <w:sz w:val="28"/>
          <w:szCs w:val="28"/>
        </w:rPr>
        <w:t xml:space="preserve">                              </w:t>
      </w:r>
    </w:p>
    <w:p w:rsidR="00383D9F" w:rsidRDefault="00383D9F" w:rsidP="00383D9F">
      <w:pPr>
        <w:spacing w:after="0" w:line="240" w:lineRule="auto"/>
        <w:ind w:left="567" w:hanging="27"/>
        <w:rPr>
          <w:rFonts w:ascii="Times New Roman" w:eastAsia="Times New Roman" w:hAnsi="Times New Roman" w:cs="Times New Roman"/>
          <w:sz w:val="28"/>
          <w:szCs w:val="28"/>
        </w:rPr>
      </w:pPr>
    </w:p>
    <w:p w:rsidR="00735CA2" w:rsidRDefault="00735CA2" w:rsidP="00383D9F">
      <w:pPr>
        <w:spacing w:after="0" w:line="240" w:lineRule="auto"/>
        <w:ind w:left="567" w:hanging="27"/>
        <w:rPr>
          <w:rFonts w:ascii="Times New Roman" w:eastAsia="Times New Roman" w:hAnsi="Times New Roman" w:cs="Times New Roman"/>
          <w:sz w:val="28"/>
          <w:szCs w:val="28"/>
        </w:rPr>
      </w:pPr>
    </w:p>
    <w:p w:rsidR="00735CA2" w:rsidRDefault="00735CA2" w:rsidP="00383D9F">
      <w:pPr>
        <w:spacing w:after="0" w:line="240" w:lineRule="auto"/>
        <w:ind w:left="567" w:hanging="27"/>
        <w:rPr>
          <w:rFonts w:ascii="Times New Roman" w:eastAsia="Times New Roman" w:hAnsi="Times New Roman" w:cs="Times New Roman"/>
          <w:sz w:val="28"/>
          <w:szCs w:val="28"/>
        </w:rPr>
      </w:pPr>
    </w:p>
    <w:p w:rsidR="00735CA2" w:rsidRDefault="00735CA2" w:rsidP="00383D9F">
      <w:pPr>
        <w:spacing w:after="0" w:line="240" w:lineRule="auto"/>
        <w:ind w:left="567" w:hanging="27"/>
        <w:rPr>
          <w:rFonts w:ascii="Times New Roman" w:eastAsia="Times New Roman" w:hAnsi="Times New Roman" w:cs="Times New Roman"/>
          <w:sz w:val="28"/>
          <w:szCs w:val="28"/>
        </w:rPr>
      </w:pPr>
    </w:p>
    <w:p w:rsidR="00735CA2" w:rsidRDefault="00735CA2" w:rsidP="00383D9F">
      <w:pPr>
        <w:spacing w:after="0" w:line="240" w:lineRule="auto"/>
        <w:ind w:left="567" w:hanging="27"/>
        <w:rPr>
          <w:rFonts w:ascii="Times New Roman" w:eastAsia="Times New Roman" w:hAnsi="Times New Roman" w:cs="Times New Roman"/>
          <w:sz w:val="28"/>
          <w:szCs w:val="28"/>
        </w:rPr>
      </w:pPr>
    </w:p>
    <w:p w:rsidR="00735CA2" w:rsidRDefault="00735CA2" w:rsidP="00383D9F">
      <w:pPr>
        <w:spacing w:after="0" w:line="240" w:lineRule="auto"/>
        <w:ind w:left="567" w:hanging="27"/>
        <w:rPr>
          <w:rFonts w:ascii="Times New Roman" w:eastAsia="Times New Roman" w:hAnsi="Times New Roman" w:cs="Times New Roman"/>
          <w:sz w:val="28"/>
          <w:szCs w:val="28"/>
        </w:rPr>
      </w:pPr>
    </w:p>
    <w:p w:rsidR="00735CA2" w:rsidRDefault="00735CA2" w:rsidP="00383D9F">
      <w:pPr>
        <w:spacing w:after="0" w:line="240" w:lineRule="auto"/>
        <w:ind w:left="567" w:hanging="27"/>
        <w:rPr>
          <w:rFonts w:ascii="Times New Roman" w:eastAsia="Times New Roman" w:hAnsi="Times New Roman" w:cs="Times New Roman"/>
          <w:sz w:val="28"/>
          <w:szCs w:val="28"/>
        </w:rPr>
      </w:pPr>
    </w:p>
    <w:p w:rsidR="00735CA2" w:rsidRDefault="00735CA2" w:rsidP="00383D9F">
      <w:pPr>
        <w:spacing w:after="0" w:line="240" w:lineRule="auto"/>
        <w:ind w:left="567" w:hanging="27"/>
        <w:rPr>
          <w:rFonts w:ascii="Times New Roman" w:eastAsia="Times New Roman" w:hAnsi="Times New Roman" w:cs="Times New Roman"/>
          <w:sz w:val="28"/>
          <w:szCs w:val="28"/>
        </w:rPr>
      </w:pPr>
    </w:p>
    <w:p w:rsidR="00735CA2" w:rsidRDefault="00735CA2" w:rsidP="00383D9F">
      <w:pPr>
        <w:spacing w:after="0" w:line="240" w:lineRule="auto"/>
        <w:ind w:left="567" w:hanging="27"/>
        <w:rPr>
          <w:rFonts w:ascii="Times New Roman" w:eastAsia="Times New Roman" w:hAnsi="Times New Roman" w:cs="Times New Roman"/>
          <w:sz w:val="28"/>
          <w:szCs w:val="28"/>
        </w:rPr>
      </w:pPr>
    </w:p>
    <w:p w:rsidR="00735CA2" w:rsidRDefault="00735CA2" w:rsidP="00383D9F">
      <w:pPr>
        <w:spacing w:after="0" w:line="240" w:lineRule="auto"/>
        <w:ind w:left="567" w:hanging="27"/>
        <w:rPr>
          <w:rFonts w:ascii="Times New Roman" w:eastAsia="Times New Roman" w:hAnsi="Times New Roman" w:cs="Times New Roman"/>
          <w:sz w:val="28"/>
          <w:szCs w:val="28"/>
        </w:rPr>
      </w:pPr>
    </w:p>
    <w:p w:rsidR="00735CA2" w:rsidRDefault="00735CA2" w:rsidP="00383D9F">
      <w:pPr>
        <w:spacing w:after="0" w:line="240" w:lineRule="auto"/>
        <w:ind w:left="567" w:hanging="27"/>
        <w:rPr>
          <w:rFonts w:ascii="Times New Roman" w:eastAsia="Times New Roman" w:hAnsi="Times New Roman" w:cs="Times New Roman"/>
          <w:sz w:val="28"/>
          <w:szCs w:val="28"/>
        </w:rPr>
      </w:pPr>
    </w:p>
    <w:p w:rsidR="00735CA2" w:rsidRPr="00383D9F" w:rsidRDefault="00735CA2" w:rsidP="00383D9F">
      <w:pPr>
        <w:spacing w:after="0" w:line="240" w:lineRule="auto"/>
        <w:ind w:left="567" w:hanging="27"/>
        <w:rPr>
          <w:rFonts w:ascii="Times New Roman" w:eastAsia="Times New Roman" w:hAnsi="Times New Roman" w:cs="Times New Roman"/>
          <w:sz w:val="28"/>
          <w:szCs w:val="28"/>
        </w:rPr>
      </w:pPr>
    </w:p>
    <w:p w:rsidR="00383D9F" w:rsidRPr="00383D9F" w:rsidRDefault="00383D9F" w:rsidP="00383D9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383D9F" w:rsidRPr="00383D9F" w:rsidRDefault="00383D9F" w:rsidP="00383D9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383D9F" w:rsidRPr="00383D9F" w:rsidRDefault="00383D9F" w:rsidP="00383D9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383D9F" w:rsidRPr="00383D9F" w:rsidRDefault="00383D9F" w:rsidP="00383D9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383D9F" w:rsidRPr="00383D9F" w:rsidRDefault="00383D9F" w:rsidP="00383D9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383D9F" w:rsidRPr="00383D9F" w:rsidRDefault="00383D9F" w:rsidP="00383D9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383D9F" w:rsidRPr="00383D9F" w:rsidRDefault="00383D9F" w:rsidP="00383D9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383D9F" w:rsidRPr="00383D9F" w:rsidRDefault="00383D9F" w:rsidP="00383D9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383D9F" w:rsidRPr="00383D9F" w:rsidRDefault="00383D9F" w:rsidP="00383D9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383D9F" w:rsidRPr="00383D9F" w:rsidRDefault="00383D9F" w:rsidP="00383D9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383D9F" w:rsidRPr="00383D9F" w:rsidRDefault="00383D9F" w:rsidP="00383D9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383D9F" w:rsidRPr="00383D9F" w:rsidRDefault="00383D9F" w:rsidP="00383D9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383D9F" w:rsidRPr="00383D9F" w:rsidRDefault="00383D9F" w:rsidP="00383D9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383D9F" w:rsidRPr="00383D9F" w:rsidRDefault="00383D9F" w:rsidP="00383D9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383D9F">
        <w:rPr>
          <w:rFonts w:ascii="Times New Roman" w:eastAsia="Times New Roman" w:hAnsi="Times New Roman" w:cs="Times New Roman"/>
          <w:b/>
          <w:sz w:val="28"/>
          <w:szCs w:val="28"/>
        </w:rPr>
        <w:lastRenderedPageBreak/>
        <w:t xml:space="preserve">Перечень </w:t>
      </w:r>
    </w:p>
    <w:p w:rsidR="00383D9F" w:rsidRPr="00383D9F" w:rsidRDefault="00383D9F" w:rsidP="00383D9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383D9F">
        <w:rPr>
          <w:rFonts w:ascii="Times New Roman" w:eastAsia="Times New Roman" w:hAnsi="Times New Roman" w:cs="Times New Roman"/>
          <w:b/>
          <w:sz w:val="28"/>
          <w:szCs w:val="28"/>
        </w:rPr>
        <w:t>законов и иных нормативных правовых актов Ленинградской области, подлежащих отмене, изменению, дополнению или принятию в связи с принятием областного закона «О внесении изменения в статью 2 областного закона «О праздничных днях и памятных датах Ленинградской области»</w:t>
      </w:r>
    </w:p>
    <w:p w:rsidR="00383D9F" w:rsidRPr="00383D9F" w:rsidRDefault="00383D9F" w:rsidP="00383D9F">
      <w:pPr>
        <w:spacing w:after="0" w:line="276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383D9F" w:rsidRPr="00383D9F" w:rsidRDefault="00383D9F" w:rsidP="003B6D5B">
      <w:pPr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83D9F">
        <w:rPr>
          <w:rFonts w:ascii="Times New Roman" w:eastAsia="Times New Roman" w:hAnsi="Times New Roman" w:cs="Times New Roman"/>
          <w:sz w:val="28"/>
          <w:szCs w:val="28"/>
        </w:rPr>
        <w:t>Принятие областного закона «О внесении изменения в статью 2 областного закона «О праздничных днях и памятных датах Ленинградской области» не потребует отмены, изменения, дополнения или принятия областных законов и иных нормативных правовых актов Ленинградской области.</w:t>
      </w:r>
    </w:p>
    <w:p w:rsidR="00383D9F" w:rsidRPr="00383D9F" w:rsidRDefault="00383D9F" w:rsidP="00383D9F">
      <w:pPr>
        <w:spacing w:after="0" w:line="276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C57BF9" w:rsidRDefault="00C57BF9" w:rsidP="00AF23A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F23A0" w:rsidRPr="0015720D" w:rsidRDefault="00AF23A0" w:rsidP="00AF23A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5720D">
        <w:rPr>
          <w:rFonts w:ascii="Times New Roman" w:hAnsi="Times New Roman" w:cs="Times New Roman"/>
          <w:sz w:val="28"/>
          <w:szCs w:val="28"/>
        </w:rPr>
        <w:t xml:space="preserve">Депутаты </w:t>
      </w:r>
    </w:p>
    <w:p w:rsidR="00AF23A0" w:rsidRPr="0015720D" w:rsidRDefault="00AF23A0" w:rsidP="00AF23A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5720D">
        <w:rPr>
          <w:rFonts w:ascii="Times New Roman" w:hAnsi="Times New Roman" w:cs="Times New Roman"/>
          <w:sz w:val="28"/>
          <w:szCs w:val="28"/>
        </w:rPr>
        <w:t xml:space="preserve">Законодательного собрания </w:t>
      </w:r>
    </w:p>
    <w:p w:rsidR="00AF23A0" w:rsidRDefault="00AF23A0" w:rsidP="00AF23A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5720D">
        <w:rPr>
          <w:rFonts w:ascii="Times New Roman" w:hAnsi="Times New Roman" w:cs="Times New Roman"/>
          <w:sz w:val="28"/>
          <w:szCs w:val="28"/>
        </w:rPr>
        <w:t>Л</w:t>
      </w:r>
      <w:r>
        <w:rPr>
          <w:rFonts w:ascii="Times New Roman" w:hAnsi="Times New Roman" w:cs="Times New Roman"/>
          <w:sz w:val="28"/>
          <w:szCs w:val="28"/>
        </w:rPr>
        <w:t>енинградской области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М.В. </w:t>
      </w:r>
      <w:proofErr w:type="spellStart"/>
      <w:r>
        <w:rPr>
          <w:rFonts w:ascii="Times New Roman" w:hAnsi="Times New Roman" w:cs="Times New Roman"/>
          <w:sz w:val="28"/>
          <w:szCs w:val="28"/>
        </w:rPr>
        <w:t>Коломыцев</w:t>
      </w:r>
      <w:proofErr w:type="spellEnd"/>
    </w:p>
    <w:p w:rsidR="00AF23A0" w:rsidRDefault="00AF23A0" w:rsidP="00AF23A0">
      <w:pPr>
        <w:spacing w:after="0" w:line="240" w:lineRule="auto"/>
        <w:ind w:left="6372"/>
        <w:jc w:val="both"/>
        <w:rPr>
          <w:rFonts w:ascii="Times New Roman" w:hAnsi="Times New Roman" w:cs="Times New Roman"/>
          <w:sz w:val="28"/>
          <w:szCs w:val="28"/>
        </w:rPr>
      </w:pPr>
    </w:p>
    <w:p w:rsidR="00833D9D" w:rsidRDefault="00833D9D" w:rsidP="00AF23A0">
      <w:pPr>
        <w:spacing w:after="0" w:line="240" w:lineRule="auto"/>
        <w:ind w:left="6372"/>
        <w:jc w:val="both"/>
        <w:rPr>
          <w:rFonts w:ascii="Times New Roman" w:hAnsi="Times New Roman" w:cs="Times New Roman"/>
          <w:sz w:val="28"/>
          <w:szCs w:val="28"/>
        </w:rPr>
      </w:pPr>
    </w:p>
    <w:p w:rsidR="00833D9D" w:rsidRDefault="00833D9D" w:rsidP="00AF23A0">
      <w:pPr>
        <w:spacing w:after="0" w:line="240" w:lineRule="auto"/>
        <w:ind w:left="6372"/>
        <w:jc w:val="both"/>
        <w:rPr>
          <w:rFonts w:ascii="Times New Roman" w:hAnsi="Times New Roman" w:cs="Times New Roman"/>
          <w:sz w:val="28"/>
          <w:szCs w:val="28"/>
        </w:rPr>
      </w:pPr>
    </w:p>
    <w:p w:rsidR="00833D9D" w:rsidRDefault="00833D9D" w:rsidP="00AF23A0">
      <w:pPr>
        <w:spacing w:after="0" w:line="240" w:lineRule="auto"/>
        <w:ind w:left="6372"/>
        <w:jc w:val="both"/>
        <w:rPr>
          <w:rFonts w:ascii="Times New Roman" w:hAnsi="Times New Roman" w:cs="Times New Roman"/>
          <w:sz w:val="28"/>
          <w:szCs w:val="28"/>
        </w:rPr>
      </w:pPr>
    </w:p>
    <w:p w:rsidR="00AF23A0" w:rsidRPr="0014561A" w:rsidRDefault="00AF23A0" w:rsidP="00AF23A0">
      <w:pPr>
        <w:spacing w:after="0" w:line="240" w:lineRule="auto"/>
        <w:ind w:left="637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</w:t>
      </w:r>
      <w:r w:rsidRPr="0015720D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М</w:t>
      </w:r>
      <w:r w:rsidRPr="0015720D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>
        <w:rPr>
          <w:rFonts w:ascii="Times New Roman" w:hAnsi="Times New Roman" w:cs="Times New Roman"/>
          <w:sz w:val="28"/>
          <w:szCs w:val="28"/>
        </w:rPr>
        <w:t>Гардашников</w:t>
      </w:r>
      <w:proofErr w:type="spellEnd"/>
      <w:r w:rsidRPr="00383D9F">
        <w:rPr>
          <w:sz w:val="28"/>
          <w:szCs w:val="28"/>
        </w:rPr>
        <w:t xml:space="preserve">                                                    </w:t>
      </w:r>
      <w:r>
        <w:rPr>
          <w:sz w:val="28"/>
          <w:szCs w:val="28"/>
        </w:rPr>
        <w:t xml:space="preserve">                              </w:t>
      </w:r>
    </w:p>
    <w:p w:rsidR="00383D9F" w:rsidRDefault="00383D9F" w:rsidP="00383D9F">
      <w:pPr>
        <w:spacing w:after="0" w:line="276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735CA2" w:rsidRDefault="00735CA2" w:rsidP="00383D9F">
      <w:pPr>
        <w:spacing w:after="0" w:line="276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735CA2" w:rsidRDefault="00735CA2" w:rsidP="00383D9F">
      <w:pPr>
        <w:spacing w:after="0" w:line="276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735CA2" w:rsidRDefault="00735CA2" w:rsidP="00383D9F">
      <w:pPr>
        <w:spacing w:after="0" w:line="276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735CA2" w:rsidRDefault="00735CA2" w:rsidP="00383D9F">
      <w:pPr>
        <w:spacing w:after="0" w:line="276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735CA2" w:rsidRDefault="00735CA2" w:rsidP="00383D9F">
      <w:pPr>
        <w:spacing w:after="0" w:line="276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735CA2" w:rsidRDefault="00735CA2" w:rsidP="00383D9F">
      <w:pPr>
        <w:spacing w:after="0" w:line="276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735CA2" w:rsidRDefault="00735CA2" w:rsidP="00383D9F">
      <w:pPr>
        <w:spacing w:after="0" w:line="276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735CA2" w:rsidRDefault="00735CA2" w:rsidP="00383D9F">
      <w:pPr>
        <w:spacing w:after="0" w:line="276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735CA2" w:rsidRDefault="00735CA2" w:rsidP="00383D9F">
      <w:pPr>
        <w:spacing w:after="0" w:line="276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735CA2" w:rsidRDefault="00735CA2" w:rsidP="00383D9F">
      <w:pPr>
        <w:spacing w:after="0" w:line="276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735CA2" w:rsidRPr="00383D9F" w:rsidRDefault="00735CA2" w:rsidP="00383D9F">
      <w:pPr>
        <w:spacing w:after="0" w:line="276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383D9F" w:rsidRPr="00383D9F" w:rsidRDefault="00383D9F" w:rsidP="00383D9F">
      <w:pPr>
        <w:spacing w:after="0" w:line="276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383D9F" w:rsidRPr="00383D9F" w:rsidRDefault="00383D9F" w:rsidP="00383D9F">
      <w:pPr>
        <w:spacing w:after="0" w:line="276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383D9F" w:rsidRPr="00383D9F" w:rsidRDefault="00383D9F" w:rsidP="00383D9F">
      <w:pPr>
        <w:spacing w:after="0" w:line="276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383D9F" w:rsidRPr="00383D9F" w:rsidRDefault="00383D9F" w:rsidP="00383D9F">
      <w:pPr>
        <w:spacing w:after="0" w:line="276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383D9F" w:rsidRPr="00383D9F" w:rsidRDefault="00383D9F" w:rsidP="00383D9F">
      <w:pPr>
        <w:spacing w:after="0" w:line="276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383D9F" w:rsidRPr="00383D9F" w:rsidRDefault="00383D9F" w:rsidP="00383D9F">
      <w:pPr>
        <w:spacing w:after="0" w:line="240" w:lineRule="auto"/>
        <w:ind w:firstLine="539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383D9F" w:rsidRPr="00383D9F" w:rsidRDefault="00383D9F" w:rsidP="00383D9F">
      <w:pPr>
        <w:spacing w:after="0" w:line="240" w:lineRule="auto"/>
        <w:ind w:firstLine="539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383D9F" w:rsidRPr="00383D9F" w:rsidRDefault="00383D9F" w:rsidP="00383D9F">
      <w:pPr>
        <w:spacing w:after="0" w:line="240" w:lineRule="auto"/>
        <w:ind w:firstLine="539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383D9F" w:rsidRPr="00383D9F" w:rsidRDefault="00383D9F" w:rsidP="00383D9F">
      <w:pPr>
        <w:spacing w:after="0" w:line="240" w:lineRule="auto"/>
        <w:ind w:firstLine="539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383D9F">
        <w:rPr>
          <w:rFonts w:ascii="Times New Roman" w:eastAsia="Times New Roman" w:hAnsi="Times New Roman" w:cs="Times New Roman"/>
          <w:b/>
          <w:sz w:val="28"/>
          <w:szCs w:val="28"/>
        </w:rPr>
        <w:lastRenderedPageBreak/>
        <w:t>Справка</w:t>
      </w:r>
    </w:p>
    <w:p w:rsidR="00383D9F" w:rsidRPr="00383D9F" w:rsidRDefault="00383D9F" w:rsidP="00383D9F">
      <w:pPr>
        <w:spacing w:after="0" w:line="240" w:lineRule="auto"/>
        <w:ind w:firstLine="539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383D9F">
        <w:rPr>
          <w:rFonts w:ascii="Times New Roman" w:eastAsia="Times New Roman" w:hAnsi="Times New Roman" w:cs="Times New Roman"/>
          <w:b/>
          <w:sz w:val="28"/>
          <w:szCs w:val="28"/>
        </w:rPr>
        <w:t>о состоянии законодательства в сфере правового регулирования областного закона «О внесении изменения в статью 2 областного закона «О праздничных днях и памятных датах Ленинградской области»</w:t>
      </w:r>
    </w:p>
    <w:p w:rsidR="00383D9F" w:rsidRPr="00383D9F" w:rsidRDefault="00383D9F" w:rsidP="00383D9F">
      <w:pPr>
        <w:spacing w:after="0" w:line="240" w:lineRule="auto"/>
        <w:ind w:firstLine="539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8B55FA" w:rsidRDefault="008B55FA" w:rsidP="008B55FA">
      <w:pPr>
        <w:spacing w:after="0" w:line="240" w:lineRule="auto"/>
        <w:ind w:firstLine="53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1. </w:t>
      </w:r>
      <w:r w:rsidR="00383D9F" w:rsidRPr="00383D9F">
        <w:rPr>
          <w:rFonts w:ascii="Times New Roman" w:eastAsia="Times New Roman" w:hAnsi="Times New Roman" w:cs="Times New Roman"/>
          <w:sz w:val="28"/>
          <w:szCs w:val="28"/>
        </w:rPr>
        <w:t>Конституция Российской Федерации.</w:t>
      </w:r>
    </w:p>
    <w:p w:rsidR="008B55FA" w:rsidRDefault="008B55FA" w:rsidP="008B55FA">
      <w:pPr>
        <w:spacing w:after="0" w:line="240" w:lineRule="auto"/>
        <w:ind w:firstLine="53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2. </w:t>
      </w:r>
      <w:r w:rsidR="00383D9F" w:rsidRPr="00383D9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Закон </w:t>
      </w:r>
      <w:r w:rsidR="0001202D" w:rsidRPr="00383D9F">
        <w:rPr>
          <w:rFonts w:ascii="Times New Roman" w:eastAsia="Times New Roman" w:hAnsi="Times New Roman" w:cs="Times New Roman"/>
          <w:sz w:val="28"/>
          <w:szCs w:val="28"/>
        </w:rPr>
        <w:t>Р</w:t>
      </w:r>
      <w:r w:rsidR="00D62B0B">
        <w:rPr>
          <w:rFonts w:ascii="Times New Roman" w:eastAsia="Times New Roman" w:hAnsi="Times New Roman" w:cs="Times New Roman"/>
          <w:sz w:val="28"/>
          <w:szCs w:val="28"/>
        </w:rPr>
        <w:t>Ф</w:t>
      </w:r>
      <w:r w:rsidR="00383D9F" w:rsidRPr="00383D9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 14.01.1993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="00383D9F" w:rsidRPr="00383D9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4292-1 «Об увековечении памяти погибших при защите Отечества».</w:t>
      </w:r>
    </w:p>
    <w:p w:rsidR="008B55FA" w:rsidRDefault="008B55FA" w:rsidP="008B55FA">
      <w:pPr>
        <w:spacing w:after="0" w:line="240" w:lineRule="auto"/>
        <w:ind w:firstLine="53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3. </w:t>
      </w:r>
      <w:r w:rsidR="00383D9F" w:rsidRPr="00383D9F">
        <w:rPr>
          <w:rFonts w:ascii="Times New Roman" w:eastAsia="Times New Roman" w:hAnsi="Times New Roman" w:cs="Times New Roman"/>
          <w:sz w:val="28"/>
          <w:szCs w:val="28"/>
        </w:rPr>
        <w:t>Областной закон Ленинградской области от 27.03.2015 № 22-оз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383D9F" w:rsidRPr="00383D9F">
        <w:rPr>
          <w:rFonts w:ascii="Times New Roman" w:eastAsia="Times New Roman" w:hAnsi="Times New Roman" w:cs="Times New Roman"/>
          <w:sz w:val="28"/>
          <w:szCs w:val="28"/>
        </w:rPr>
        <w:t>«О праздничных днях и памятных датах Ленинградской области».</w:t>
      </w:r>
    </w:p>
    <w:p w:rsidR="00383D9F" w:rsidRPr="00383D9F" w:rsidRDefault="008B55FA" w:rsidP="008B55FA">
      <w:pPr>
        <w:spacing w:after="0" w:line="240" w:lineRule="auto"/>
        <w:ind w:firstLine="53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4. </w:t>
      </w:r>
      <w:r w:rsidR="00383D9F" w:rsidRPr="00383D9F">
        <w:rPr>
          <w:rFonts w:ascii="Times New Roman" w:eastAsia="Times New Roman" w:hAnsi="Times New Roman" w:cs="Times New Roman"/>
          <w:sz w:val="28"/>
          <w:szCs w:val="28"/>
        </w:rPr>
        <w:t>Постановление Губернатора Ленинградской области от 08.06.2020 № 48-пг «О комиссии по рассмотрению предложений об установлении праздничных дней и памятных дат Ленинградской области».</w:t>
      </w:r>
    </w:p>
    <w:p w:rsidR="00383D9F" w:rsidRPr="00383D9F" w:rsidRDefault="00383D9F" w:rsidP="00383D9F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B55FA" w:rsidRDefault="008B55FA" w:rsidP="00AF23A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F23A0" w:rsidRPr="0015720D" w:rsidRDefault="00AF23A0" w:rsidP="00AF23A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5720D">
        <w:rPr>
          <w:rFonts w:ascii="Times New Roman" w:hAnsi="Times New Roman" w:cs="Times New Roman"/>
          <w:sz w:val="28"/>
          <w:szCs w:val="28"/>
        </w:rPr>
        <w:t xml:space="preserve">Депутаты </w:t>
      </w:r>
    </w:p>
    <w:p w:rsidR="00AF23A0" w:rsidRPr="0015720D" w:rsidRDefault="00AF23A0" w:rsidP="00AF23A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5720D">
        <w:rPr>
          <w:rFonts w:ascii="Times New Roman" w:hAnsi="Times New Roman" w:cs="Times New Roman"/>
          <w:sz w:val="28"/>
          <w:szCs w:val="28"/>
        </w:rPr>
        <w:t xml:space="preserve">Законодательного собрания </w:t>
      </w:r>
    </w:p>
    <w:p w:rsidR="00AF23A0" w:rsidRDefault="00AF23A0" w:rsidP="00AF23A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5720D">
        <w:rPr>
          <w:rFonts w:ascii="Times New Roman" w:hAnsi="Times New Roman" w:cs="Times New Roman"/>
          <w:sz w:val="28"/>
          <w:szCs w:val="28"/>
        </w:rPr>
        <w:t>Л</w:t>
      </w:r>
      <w:r>
        <w:rPr>
          <w:rFonts w:ascii="Times New Roman" w:hAnsi="Times New Roman" w:cs="Times New Roman"/>
          <w:sz w:val="28"/>
          <w:szCs w:val="28"/>
        </w:rPr>
        <w:t>енинградской области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М.В. </w:t>
      </w:r>
      <w:proofErr w:type="spellStart"/>
      <w:r>
        <w:rPr>
          <w:rFonts w:ascii="Times New Roman" w:hAnsi="Times New Roman" w:cs="Times New Roman"/>
          <w:sz w:val="28"/>
          <w:szCs w:val="28"/>
        </w:rPr>
        <w:t>Коломыцев</w:t>
      </w:r>
      <w:proofErr w:type="spellEnd"/>
    </w:p>
    <w:p w:rsidR="00AF23A0" w:rsidRDefault="00AF23A0" w:rsidP="00AF23A0">
      <w:pPr>
        <w:spacing w:after="0" w:line="240" w:lineRule="auto"/>
        <w:ind w:left="6372"/>
        <w:jc w:val="both"/>
        <w:rPr>
          <w:rFonts w:ascii="Times New Roman" w:hAnsi="Times New Roman" w:cs="Times New Roman"/>
          <w:sz w:val="28"/>
          <w:szCs w:val="28"/>
        </w:rPr>
      </w:pPr>
    </w:p>
    <w:p w:rsidR="00833D9D" w:rsidRDefault="00833D9D" w:rsidP="00AF23A0">
      <w:pPr>
        <w:spacing w:after="0" w:line="240" w:lineRule="auto"/>
        <w:ind w:left="6372"/>
        <w:jc w:val="both"/>
        <w:rPr>
          <w:rFonts w:ascii="Times New Roman" w:hAnsi="Times New Roman" w:cs="Times New Roman"/>
          <w:sz w:val="28"/>
          <w:szCs w:val="28"/>
        </w:rPr>
      </w:pPr>
    </w:p>
    <w:p w:rsidR="00833D9D" w:rsidRDefault="00833D9D" w:rsidP="00AF23A0">
      <w:pPr>
        <w:spacing w:after="0" w:line="240" w:lineRule="auto"/>
        <w:ind w:left="6372"/>
        <w:jc w:val="both"/>
        <w:rPr>
          <w:rFonts w:ascii="Times New Roman" w:hAnsi="Times New Roman" w:cs="Times New Roman"/>
          <w:sz w:val="28"/>
          <w:szCs w:val="28"/>
        </w:rPr>
      </w:pPr>
    </w:p>
    <w:p w:rsidR="00833D9D" w:rsidRDefault="00833D9D" w:rsidP="00AF23A0">
      <w:pPr>
        <w:spacing w:after="0" w:line="240" w:lineRule="auto"/>
        <w:ind w:left="6372"/>
        <w:jc w:val="both"/>
        <w:rPr>
          <w:rFonts w:ascii="Times New Roman" w:hAnsi="Times New Roman" w:cs="Times New Roman"/>
          <w:sz w:val="28"/>
          <w:szCs w:val="28"/>
        </w:rPr>
      </w:pPr>
    </w:p>
    <w:p w:rsidR="00AF23A0" w:rsidRPr="0014561A" w:rsidRDefault="00AF23A0" w:rsidP="00AF23A0">
      <w:pPr>
        <w:spacing w:after="0" w:line="240" w:lineRule="auto"/>
        <w:ind w:left="637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</w:t>
      </w:r>
      <w:r w:rsidRPr="0015720D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М</w:t>
      </w:r>
      <w:r w:rsidRPr="0015720D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>
        <w:rPr>
          <w:rFonts w:ascii="Times New Roman" w:hAnsi="Times New Roman" w:cs="Times New Roman"/>
          <w:sz w:val="28"/>
          <w:szCs w:val="28"/>
        </w:rPr>
        <w:t>Гардашников</w:t>
      </w:r>
      <w:proofErr w:type="spellEnd"/>
      <w:r w:rsidRPr="00383D9F">
        <w:rPr>
          <w:sz w:val="28"/>
          <w:szCs w:val="28"/>
        </w:rPr>
        <w:t xml:space="preserve">                                                    </w:t>
      </w:r>
      <w:r>
        <w:rPr>
          <w:sz w:val="28"/>
          <w:szCs w:val="28"/>
        </w:rPr>
        <w:t xml:space="preserve">                              </w:t>
      </w:r>
    </w:p>
    <w:p w:rsidR="00383D9F" w:rsidRPr="00383D9F" w:rsidRDefault="00383D9F" w:rsidP="00383D9F">
      <w:pPr>
        <w:spacing w:after="0" w:line="276" w:lineRule="auto"/>
        <w:ind w:firstLine="540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383D9F" w:rsidRPr="00383D9F" w:rsidRDefault="00383D9F" w:rsidP="00383D9F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83D9F" w:rsidRPr="00383D9F" w:rsidRDefault="00383D9F" w:rsidP="00383D9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83D9F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383D9F" w:rsidRPr="00383D9F" w:rsidRDefault="00383D9F" w:rsidP="00383D9F">
      <w:pPr>
        <w:spacing w:after="0" w:line="276" w:lineRule="auto"/>
        <w:rPr>
          <w:rFonts w:ascii="Calibri" w:eastAsia="Times New Roman" w:hAnsi="Calibri" w:cs="Times New Roman"/>
        </w:rPr>
      </w:pPr>
    </w:p>
    <w:p w:rsidR="00C23627" w:rsidRDefault="00C23627"/>
    <w:sectPr w:rsidR="00C23627" w:rsidSect="00C848D8">
      <w:footerReference w:type="default" r:id="rId12"/>
      <w:pgSz w:w="11906" w:h="16838"/>
      <w:pgMar w:top="851" w:right="850" w:bottom="851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C01FA" w:rsidRDefault="00AC01FA">
      <w:pPr>
        <w:spacing w:after="0" w:line="240" w:lineRule="auto"/>
      </w:pPr>
      <w:r>
        <w:separator/>
      </w:r>
    </w:p>
  </w:endnote>
  <w:endnote w:type="continuationSeparator" w:id="0">
    <w:p w:rsidR="00AC01FA" w:rsidRDefault="00AC01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YS Tex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17340" w:rsidRDefault="00AC01FA">
    <w:pPr>
      <w:pStyle w:val="a3"/>
      <w:jc w:val="right"/>
    </w:pPr>
  </w:p>
  <w:p w:rsidR="00417340" w:rsidRDefault="00AC01FA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C01FA" w:rsidRDefault="00AC01FA">
      <w:pPr>
        <w:spacing w:after="0" w:line="240" w:lineRule="auto"/>
      </w:pPr>
      <w:r>
        <w:separator/>
      </w:r>
    </w:p>
  </w:footnote>
  <w:footnote w:type="continuationSeparator" w:id="0">
    <w:p w:rsidR="00AC01FA" w:rsidRDefault="00AC01F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0873BC6"/>
    <w:multiLevelType w:val="hybridMultilevel"/>
    <w:tmpl w:val="B5CE244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DE5F1A"/>
    <w:rsid w:val="00004290"/>
    <w:rsid w:val="0001202D"/>
    <w:rsid w:val="000329D8"/>
    <w:rsid w:val="000332EC"/>
    <w:rsid w:val="00034F80"/>
    <w:rsid w:val="00074F20"/>
    <w:rsid w:val="00084411"/>
    <w:rsid w:val="0009069E"/>
    <w:rsid w:val="00096EC6"/>
    <w:rsid w:val="000B777A"/>
    <w:rsid w:val="000F5F07"/>
    <w:rsid w:val="00117F4C"/>
    <w:rsid w:val="0012173F"/>
    <w:rsid w:val="00131B55"/>
    <w:rsid w:val="001333A8"/>
    <w:rsid w:val="0014561A"/>
    <w:rsid w:val="0015720D"/>
    <w:rsid w:val="00160524"/>
    <w:rsid w:val="001704B2"/>
    <w:rsid w:val="001B37EA"/>
    <w:rsid w:val="001D4B1C"/>
    <w:rsid w:val="001D6B23"/>
    <w:rsid w:val="00207809"/>
    <w:rsid w:val="00230D86"/>
    <w:rsid w:val="002333EE"/>
    <w:rsid w:val="00233B80"/>
    <w:rsid w:val="00271583"/>
    <w:rsid w:val="002A1CC8"/>
    <w:rsid w:val="002A75B9"/>
    <w:rsid w:val="002F7B05"/>
    <w:rsid w:val="0031772B"/>
    <w:rsid w:val="00332ABC"/>
    <w:rsid w:val="00336A23"/>
    <w:rsid w:val="00383D9F"/>
    <w:rsid w:val="003B3275"/>
    <w:rsid w:val="003B59DC"/>
    <w:rsid w:val="003B6D5B"/>
    <w:rsid w:val="003D2F7C"/>
    <w:rsid w:val="003D4E1D"/>
    <w:rsid w:val="00472A8E"/>
    <w:rsid w:val="004A29E4"/>
    <w:rsid w:val="004E0907"/>
    <w:rsid w:val="004F7D95"/>
    <w:rsid w:val="00510BA6"/>
    <w:rsid w:val="00566B9E"/>
    <w:rsid w:val="005706AD"/>
    <w:rsid w:val="005A795D"/>
    <w:rsid w:val="005C0E32"/>
    <w:rsid w:val="005C30EB"/>
    <w:rsid w:val="005C5F13"/>
    <w:rsid w:val="0060315F"/>
    <w:rsid w:val="006555C8"/>
    <w:rsid w:val="00673736"/>
    <w:rsid w:val="006859A1"/>
    <w:rsid w:val="0068792E"/>
    <w:rsid w:val="00687E20"/>
    <w:rsid w:val="006B7B80"/>
    <w:rsid w:val="006B7D15"/>
    <w:rsid w:val="006D68DA"/>
    <w:rsid w:val="007345D3"/>
    <w:rsid w:val="00735CA2"/>
    <w:rsid w:val="00741112"/>
    <w:rsid w:val="00761A06"/>
    <w:rsid w:val="00795F7B"/>
    <w:rsid w:val="007B1906"/>
    <w:rsid w:val="007B3D6B"/>
    <w:rsid w:val="007C68F6"/>
    <w:rsid w:val="007E4F87"/>
    <w:rsid w:val="007F23F0"/>
    <w:rsid w:val="00833D9D"/>
    <w:rsid w:val="00851461"/>
    <w:rsid w:val="008714C9"/>
    <w:rsid w:val="00896146"/>
    <w:rsid w:val="008B55FA"/>
    <w:rsid w:val="008D07EB"/>
    <w:rsid w:val="008D2F13"/>
    <w:rsid w:val="008F1CDD"/>
    <w:rsid w:val="00905C36"/>
    <w:rsid w:val="00911C69"/>
    <w:rsid w:val="00914E43"/>
    <w:rsid w:val="00915155"/>
    <w:rsid w:val="00960071"/>
    <w:rsid w:val="00967B04"/>
    <w:rsid w:val="00980C91"/>
    <w:rsid w:val="009D08CB"/>
    <w:rsid w:val="009D194F"/>
    <w:rsid w:val="009D1FB6"/>
    <w:rsid w:val="009F0F72"/>
    <w:rsid w:val="00A04282"/>
    <w:rsid w:val="00A1731F"/>
    <w:rsid w:val="00A32D38"/>
    <w:rsid w:val="00A409C4"/>
    <w:rsid w:val="00A5398D"/>
    <w:rsid w:val="00A7304B"/>
    <w:rsid w:val="00A86BC7"/>
    <w:rsid w:val="00AB4FF3"/>
    <w:rsid w:val="00AC01FA"/>
    <w:rsid w:val="00AC19E1"/>
    <w:rsid w:val="00AE0100"/>
    <w:rsid w:val="00AE6B78"/>
    <w:rsid w:val="00AF23A0"/>
    <w:rsid w:val="00AF5B11"/>
    <w:rsid w:val="00B43677"/>
    <w:rsid w:val="00B7725B"/>
    <w:rsid w:val="00BA1E6A"/>
    <w:rsid w:val="00BF790A"/>
    <w:rsid w:val="00C23627"/>
    <w:rsid w:val="00C57BF9"/>
    <w:rsid w:val="00CA1033"/>
    <w:rsid w:val="00CB741F"/>
    <w:rsid w:val="00D1324F"/>
    <w:rsid w:val="00D41473"/>
    <w:rsid w:val="00D53192"/>
    <w:rsid w:val="00D62B0B"/>
    <w:rsid w:val="00D92236"/>
    <w:rsid w:val="00DB2FCF"/>
    <w:rsid w:val="00DE3F9B"/>
    <w:rsid w:val="00DE5F1A"/>
    <w:rsid w:val="00E12721"/>
    <w:rsid w:val="00E141A0"/>
    <w:rsid w:val="00E54041"/>
    <w:rsid w:val="00E7110F"/>
    <w:rsid w:val="00EF4CAC"/>
    <w:rsid w:val="00F400E3"/>
    <w:rsid w:val="00FC2072"/>
    <w:rsid w:val="00FD0EE7"/>
    <w:rsid w:val="00FF7E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7BB5F507"/>
  <w15:docId w15:val="{53CB0864-FC33-4E30-A669-ED2FE3AACE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4147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383D9F"/>
    <w:pPr>
      <w:tabs>
        <w:tab w:val="center" w:pos="4677"/>
        <w:tab w:val="right" w:pos="9355"/>
      </w:tabs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a4">
    <w:name w:val="Нижний колонтитул Знак"/>
    <w:basedOn w:val="a0"/>
    <w:link w:val="a3"/>
    <w:uiPriority w:val="99"/>
    <w:rsid w:val="00383D9F"/>
    <w:rPr>
      <w:rFonts w:ascii="Calibri" w:eastAsia="Times New Roman" w:hAnsi="Calibri" w:cs="Times New Roman"/>
    </w:rPr>
  </w:style>
  <w:style w:type="paragraph" w:styleId="a5">
    <w:name w:val="header"/>
    <w:basedOn w:val="a"/>
    <w:link w:val="a6"/>
    <w:uiPriority w:val="99"/>
    <w:semiHidden/>
    <w:unhideWhenUsed/>
    <w:rsid w:val="00FD0EE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FD0EE7"/>
  </w:style>
  <w:style w:type="paragraph" w:styleId="a7">
    <w:name w:val="Body Text"/>
    <w:basedOn w:val="a"/>
    <w:link w:val="a8"/>
    <w:uiPriority w:val="1"/>
    <w:qFormat/>
    <w:rsid w:val="006D68DA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8">
    <w:name w:val="Основной текст Знак"/>
    <w:basedOn w:val="a0"/>
    <w:link w:val="a7"/>
    <w:uiPriority w:val="1"/>
    <w:rsid w:val="006D68DA"/>
    <w:rPr>
      <w:rFonts w:ascii="Times New Roman" w:eastAsia="Times New Roman" w:hAnsi="Times New Roman" w:cs="Times New Roman"/>
      <w:sz w:val="28"/>
      <w:szCs w:val="28"/>
    </w:rPr>
  </w:style>
  <w:style w:type="character" w:customStyle="1" w:styleId="wmi-callto">
    <w:name w:val="wmi-callto"/>
    <w:basedOn w:val="a0"/>
    <w:rsid w:val="00DE3F9B"/>
  </w:style>
  <w:style w:type="paragraph" w:styleId="a9">
    <w:name w:val="Balloon Text"/>
    <w:basedOn w:val="a"/>
    <w:link w:val="aa"/>
    <w:uiPriority w:val="99"/>
    <w:semiHidden/>
    <w:unhideWhenUsed/>
    <w:rsid w:val="00833D9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833D9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SPB&amp;n=188486&amp;date=04.12.2021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login.consultant.ru/link/?req=doc&amp;base=SPB&amp;n=252831&amp;dst=100127&amp;field=134&amp;date=04.03.2022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login.consultant.ru/link/?req=doc&amp;base=PRJ&amp;n=207599&amp;dst=100001&amp;field=134&amp;date=04.12.2021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login.consultant.ru/link/?req=doc&amp;base=SPB&amp;n=188486&amp;date=04.12.2021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4FE01AC-C2BC-4537-9D1D-DF7856EFBF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619</TotalTime>
  <Pages>10</Pages>
  <Words>2237</Words>
  <Characters>12754</Characters>
  <Application>Microsoft Office Word</Application>
  <DocSecurity>0</DocSecurity>
  <Lines>106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note3</dc:creator>
  <cp:lastModifiedBy>i.chelenkova</cp:lastModifiedBy>
  <cp:revision>12</cp:revision>
  <cp:lastPrinted>2024-09-03T09:59:00Z</cp:lastPrinted>
  <dcterms:created xsi:type="dcterms:W3CDTF">2024-08-28T12:18:00Z</dcterms:created>
  <dcterms:modified xsi:type="dcterms:W3CDTF">2024-09-03T09:59:00Z</dcterms:modified>
</cp:coreProperties>
</file>