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  <w:r>
        <w:t>Председателю</w:t>
      </w:r>
    </w:p>
    <w:p w:rsidR="003954E4" w:rsidRDefault="003954E4" w:rsidP="003954E4">
      <w:pPr>
        <w:pStyle w:val="a5"/>
        <w:ind w:left="5103" w:firstLine="0"/>
        <w:jc w:val="center"/>
      </w:pPr>
      <w:r>
        <w:t>Законодательного собрания</w:t>
      </w:r>
    </w:p>
    <w:p w:rsidR="003954E4" w:rsidRDefault="003954E4" w:rsidP="003954E4">
      <w:pPr>
        <w:pStyle w:val="a5"/>
        <w:ind w:left="5103" w:firstLine="0"/>
        <w:jc w:val="center"/>
      </w:pPr>
      <w:r>
        <w:t>Ленинградской области</w:t>
      </w:r>
    </w:p>
    <w:p w:rsidR="003954E4" w:rsidRDefault="003954E4" w:rsidP="003954E4">
      <w:pPr>
        <w:pStyle w:val="a5"/>
        <w:ind w:left="5103" w:firstLine="0"/>
        <w:jc w:val="center"/>
      </w:pPr>
    </w:p>
    <w:p w:rsidR="00D5450C" w:rsidRPr="003954E4" w:rsidRDefault="003954E4" w:rsidP="003954E4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 w:rsidR="00246A15"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3954E4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 w:rsidR="00953E4C" w:rsidRPr="00953E4C">
        <w:rPr>
          <w:rStyle w:val="FontStyle12"/>
          <w:sz w:val="28"/>
          <w:szCs w:val="28"/>
        </w:rPr>
        <w:t>«О внесении изменени</w:t>
      </w:r>
      <w:r w:rsidR="00FC00D4">
        <w:rPr>
          <w:rStyle w:val="FontStyle12"/>
          <w:sz w:val="28"/>
          <w:szCs w:val="28"/>
        </w:rPr>
        <w:t>й</w:t>
      </w:r>
      <w:r w:rsidR="00953E4C" w:rsidRPr="00953E4C">
        <w:rPr>
          <w:rStyle w:val="FontStyle12"/>
          <w:sz w:val="28"/>
          <w:szCs w:val="28"/>
        </w:rPr>
        <w:t xml:space="preserve"> в </w:t>
      </w:r>
      <w:r w:rsidR="003D00D9">
        <w:rPr>
          <w:rStyle w:val="FontStyle12"/>
          <w:sz w:val="28"/>
          <w:szCs w:val="28"/>
        </w:rPr>
        <w:t xml:space="preserve">областной закон </w:t>
      </w:r>
      <w:r w:rsidR="00953E4C" w:rsidRPr="00953E4C">
        <w:rPr>
          <w:rStyle w:val="FontStyle12"/>
          <w:sz w:val="28"/>
          <w:szCs w:val="28"/>
        </w:rPr>
        <w:t>«Социальный кодекс Ленинградской области»</w:t>
      </w:r>
      <w:r w:rsidR="00953E4C">
        <w:rPr>
          <w:rStyle w:val="FontStyle12"/>
          <w:sz w:val="28"/>
          <w:szCs w:val="28"/>
        </w:rPr>
        <w:t>.</w:t>
      </w:r>
    </w:p>
    <w:p w:rsidR="00953E4C" w:rsidRPr="004149EA" w:rsidRDefault="00953E4C" w:rsidP="003954E4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</w:p>
    <w:p w:rsidR="003954E4" w:rsidRDefault="003954E4" w:rsidP="003954E4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</w:t>
      </w:r>
      <w:r w:rsidR="00133B56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>: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953E4C" w:rsidRPr="00953E4C">
        <w:rPr>
          <w:rStyle w:val="FontStyle13"/>
          <w:sz w:val="28"/>
          <w:szCs w:val="28"/>
        </w:rPr>
        <w:t>«О внесении изменени</w:t>
      </w:r>
      <w:r w:rsidR="00FC00D4">
        <w:rPr>
          <w:rStyle w:val="FontStyle13"/>
          <w:sz w:val="28"/>
          <w:szCs w:val="28"/>
        </w:rPr>
        <w:t>й</w:t>
      </w:r>
      <w:r w:rsidR="00953E4C" w:rsidRPr="00953E4C">
        <w:rPr>
          <w:rStyle w:val="FontStyle13"/>
          <w:sz w:val="28"/>
          <w:szCs w:val="28"/>
        </w:rPr>
        <w:t xml:space="preserve"> в </w:t>
      </w:r>
      <w:r w:rsidR="003D00D9">
        <w:rPr>
          <w:rStyle w:val="FontStyle13"/>
          <w:sz w:val="28"/>
          <w:szCs w:val="28"/>
        </w:rPr>
        <w:t xml:space="preserve">областной закон </w:t>
      </w:r>
      <w:r w:rsidR="00953E4C" w:rsidRPr="00953E4C">
        <w:rPr>
          <w:rStyle w:val="FontStyle13"/>
          <w:sz w:val="28"/>
          <w:szCs w:val="28"/>
        </w:rPr>
        <w:t>«Социальный кодекс Ленинградской области»</w:t>
      </w:r>
      <w:r>
        <w:rPr>
          <w:rStyle w:val="FontStyle12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953E4C">
        <w:rPr>
          <w:rStyle w:val="FontStyle13"/>
          <w:sz w:val="28"/>
          <w:szCs w:val="28"/>
        </w:rPr>
        <w:t xml:space="preserve"> </w:t>
      </w:r>
      <w:r w:rsidR="00835F35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953E4C">
        <w:rPr>
          <w:rStyle w:val="FontStyle13"/>
          <w:sz w:val="28"/>
          <w:szCs w:val="28"/>
        </w:rPr>
        <w:t xml:space="preserve"> </w:t>
      </w:r>
      <w:r w:rsidR="00C37E52" w:rsidRPr="00C37E52">
        <w:rPr>
          <w:rStyle w:val="FontStyle13"/>
          <w:sz w:val="28"/>
          <w:szCs w:val="28"/>
        </w:rPr>
        <w:t>2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35F35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="00835F35" w:rsidRPr="00835F35">
        <w:rPr>
          <w:rStyle w:val="FontStyle13"/>
          <w:sz w:val="28"/>
          <w:szCs w:val="28"/>
        </w:rPr>
        <w:t xml:space="preserve">Финансово-экономическое обоснование на  </w:t>
      </w:r>
      <w:r w:rsidR="00C37E52" w:rsidRPr="003D00D9">
        <w:rPr>
          <w:rStyle w:val="FontStyle13"/>
          <w:sz w:val="28"/>
          <w:szCs w:val="28"/>
        </w:rPr>
        <w:t>2</w:t>
      </w:r>
      <w:r w:rsidR="00835F35" w:rsidRPr="00835F35">
        <w:rPr>
          <w:rStyle w:val="FontStyle13"/>
          <w:sz w:val="28"/>
          <w:szCs w:val="28"/>
        </w:rPr>
        <w:t xml:space="preserve"> л.</w:t>
      </w:r>
      <w:r w:rsidR="00835F35">
        <w:rPr>
          <w:rStyle w:val="FontStyle13"/>
          <w:sz w:val="28"/>
          <w:szCs w:val="28"/>
        </w:rPr>
        <w:t xml:space="preserve"> </w:t>
      </w:r>
    </w:p>
    <w:p w:rsidR="003954E4" w:rsidRPr="00A26CCB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A26CCB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</w:t>
      </w:r>
      <w:r w:rsidRPr="00E63F13">
        <w:rPr>
          <w:rStyle w:val="FontStyle13"/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 xml:space="preserve">Ленинградской области, отмены, изменения </w:t>
      </w:r>
      <w:r>
        <w:rPr>
          <w:rStyle w:val="FontStyle13"/>
          <w:sz w:val="28"/>
          <w:szCs w:val="28"/>
        </w:rPr>
        <w:br/>
      </w:r>
      <w:r w:rsidRPr="00A26CCB">
        <w:rPr>
          <w:rStyle w:val="FontStyle13"/>
          <w:sz w:val="28"/>
          <w:szCs w:val="28"/>
        </w:rPr>
        <w:t>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A26CCB">
        <w:rPr>
          <w:rStyle w:val="FontStyle13"/>
          <w:sz w:val="28"/>
          <w:szCs w:val="28"/>
        </w:rPr>
        <w:t xml:space="preserve"> на </w:t>
      </w:r>
      <w:r w:rsidR="00953E4C">
        <w:rPr>
          <w:rStyle w:val="FontStyle13"/>
          <w:sz w:val="28"/>
          <w:szCs w:val="28"/>
        </w:rPr>
        <w:t xml:space="preserve"> </w:t>
      </w:r>
      <w:r w:rsidR="00F55BB3">
        <w:rPr>
          <w:rStyle w:val="FontStyle13"/>
          <w:sz w:val="28"/>
          <w:szCs w:val="28"/>
        </w:rPr>
        <w:t>1</w:t>
      </w:r>
      <w:r w:rsidRPr="00A26CCB">
        <w:rPr>
          <w:rStyle w:val="FontStyle13"/>
          <w:sz w:val="28"/>
          <w:szCs w:val="28"/>
        </w:rPr>
        <w:t xml:space="preserve">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 w:rsidR="00133B56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на </w:t>
      </w:r>
      <w:r w:rsidR="00953E4C">
        <w:rPr>
          <w:rStyle w:val="FontStyle13"/>
          <w:sz w:val="28"/>
          <w:szCs w:val="28"/>
        </w:rPr>
        <w:t xml:space="preserve"> </w:t>
      </w:r>
      <w:r w:rsidR="00FF55FE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35F35" w:rsidRDefault="003954E4" w:rsidP="00835F35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="00835F35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835F35">
        <w:rPr>
          <w:rStyle w:val="FontStyle13"/>
          <w:sz w:val="28"/>
          <w:szCs w:val="28"/>
        </w:rPr>
        <w:t xml:space="preserve"> в данной сфере правового регулирования на  </w:t>
      </w:r>
      <w:r w:rsidR="00FF55FE">
        <w:rPr>
          <w:rStyle w:val="FontStyle13"/>
          <w:sz w:val="28"/>
          <w:szCs w:val="28"/>
        </w:rPr>
        <w:t>1</w:t>
      </w:r>
      <w:r w:rsidR="00835F35">
        <w:rPr>
          <w:rStyle w:val="FontStyle13"/>
          <w:sz w:val="28"/>
          <w:szCs w:val="28"/>
        </w:rPr>
        <w:t xml:space="preserve"> л</w:t>
      </w:r>
      <w:r w:rsidR="00835F35" w:rsidRPr="00030E7B">
        <w:rPr>
          <w:rStyle w:val="FontStyle13"/>
          <w:sz w:val="28"/>
          <w:szCs w:val="28"/>
        </w:rPr>
        <w:t>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7.</w:t>
      </w:r>
      <w:r w:rsidRPr="00A26CCB">
        <w:rPr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>Распоряжение Правительства Ленинградской области на 1 л</w:t>
      </w:r>
      <w:r>
        <w:rPr>
          <w:rStyle w:val="FontStyle13"/>
          <w:sz w:val="28"/>
          <w:szCs w:val="28"/>
        </w:rPr>
        <w:t>.</w:t>
      </w:r>
    </w:p>
    <w:p w:rsidR="00D5450C" w:rsidRPr="00E63994" w:rsidRDefault="00D5450C"/>
    <w:p w:rsidR="00E63994" w:rsidRPr="00E63994" w:rsidRDefault="00E6399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  <w:r w:rsidR="003954E4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>
      <w:pPr>
        <w:rPr>
          <w:lang w:val="en-US"/>
        </w:rPr>
      </w:pPr>
    </w:p>
    <w:p w:rsidR="00E63994" w:rsidRDefault="00E63994">
      <w:pPr>
        <w:rPr>
          <w:lang w:val="en-US"/>
        </w:rPr>
      </w:pPr>
    </w:p>
    <w:p w:rsidR="00E63994" w:rsidRDefault="00E63994">
      <w:pPr>
        <w:rPr>
          <w:lang w:val="en-US"/>
        </w:rPr>
      </w:pPr>
    </w:p>
    <w:p w:rsidR="00E63994" w:rsidRDefault="00E63994">
      <w:pPr>
        <w:rPr>
          <w:lang w:val="en-US"/>
        </w:rPr>
      </w:pPr>
    </w:p>
    <w:p w:rsidR="00E63994" w:rsidRDefault="00E63994">
      <w:pPr>
        <w:rPr>
          <w:lang w:val="en-US"/>
        </w:rPr>
      </w:pPr>
    </w:p>
    <w:p w:rsidR="00E63994" w:rsidRDefault="00E63994">
      <w:pPr>
        <w:rPr>
          <w:lang w:val="en-US"/>
        </w:rPr>
      </w:pPr>
    </w:p>
    <w:p w:rsidR="00E63994" w:rsidRPr="00E63994" w:rsidRDefault="00E63994">
      <w:pPr>
        <w:rPr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953E4C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Громова В.И.</w:t>
            </w:r>
          </w:p>
          <w:p w:rsidR="003954E4" w:rsidRDefault="003954E4" w:rsidP="00953E4C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</w:t>
            </w:r>
            <w:r w:rsidR="00953E4C">
              <w:rPr>
                <w:sz w:val="24"/>
              </w:rPr>
              <w:t>50 66</w:t>
            </w:r>
            <w:bookmarkStart w:id="0" w:name="_GoBack"/>
            <w:bookmarkEnd w:id="0"/>
          </w:p>
        </w:tc>
      </w:tr>
    </w:tbl>
    <w:p w:rsidR="00D5450C" w:rsidRDefault="00D5450C">
      <w:pPr>
        <w:ind w:firstLine="0"/>
      </w:pPr>
    </w:p>
    <w:sectPr w:rsidR="00D5450C" w:rsidSect="00246A15">
      <w:headerReference w:type="even" r:id="rId8"/>
      <w:headerReference w:type="default" r:id="rId9"/>
      <w:pgSz w:w="11907" w:h="16840" w:code="9"/>
      <w:pgMar w:top="567" w:right="1134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04D" w:rsidRDefault="00D5204D">
      <w:r>
        <w:separator/>
      </w:r>
    </w:p>
  </w:endnote>
  <w:endnote w:type="continuationSeparator" w:id="0">
    <w:p w:rsidR="00D5204D" w:rsidRDefault="00D52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04D" w:rsidRDefault="00D5204D">
      <w:r>
        <w:separator/>
      </w:r>
    </w:p>
  </w:footnote>
  <w:footnote w:type="continuationSeparator" w:id="0">
    <w:p w:rsidR="00D5204D" w:rsidRDefault="00D520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3994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2b5955-dff6-4eb1-b133-f7153e2b147e"/>
  </w:docVars>
  <w:rsids>
    <w:rsidRoot w:val="001D3433"/>
    <w:rsid w:val="00104C19"/>
    <w:rsid w:val="00133B56"/>
    <w:rsid w:val="001D3433"/>
    <w:rsid w:val="001D5BCD"/>
    <w:rsid w:val="00246A15"/>
    <w:rsid w:val="00304B3D"/>
    <w:rsid w:val="00306FF5"/>
    <w:rsid w:val="003954E4"/>
    <w:rsid w:val="003A5E6B"/>
    <w:rsid w:val="003D00D9"/>
    <w:rsid w:val="004625E5"/>
    <w:rsid w:val="005B7040"/>
    <w:rsid w:val="00755194"/>
    <w:rsid w:val="007C10FC"/>
    <w:rsid w:val="00802C86"/>
    <w:rsid w:val="00835F35"/>
    <w:rsid w:val="008E08A7"/>
    <w:rsid w:val="00953E4C"/>
    <w:rsid w:val="00A814E3"/>
    <w:rsid w:val="00A86432"/>
    <w:rsid w:val="00B255BA"/>
    <w:rsid w:val="00BD3080"/>
    <w:rsid w:val="00C1646A"/>
    <w:rsid w:val="00C21E02"/>
    <w:rsid w:val="00C37E52"/>
    <w:rsid w:val="00D317FC"/>
    <w:rsid w:val="00D5204D"/>
    <w:rsid w:val="00D5450C"/>
    <w:rsid w:val="00DE7C44"/>
    <w:rsid w:val="00E63994"/>
    <w:rsid w:val="00F37C04"/>
    <w:rsid w:val="00F55BB3"/>
    <w:rsid w:val="00FC00D4"/>
    <w:rsid w:val="00FF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7f17327-0966-4c48-afae-52c74a704df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f7f17327-0966-4c48-afae-52c74a704df8</Template>
  <TotalTime>10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Виктория Игоревна Громова</cp:lastModifiedBy>
  <cp:revision>11</cp:revision>
  <cp:lastPrinted>2022-08-23T12:36:00Z</cp:lastPrinted>
  <dcterms:created xsi:type="dcterms:W3CDTF">2022-09-27T14:39:00Z</dcterms:created>
  <dcterms:modified xsi:type="dcterms:W3CDTF">2022-10-11T13:44:00Z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012b5955-dff6-4eb1-b133-f7153e2b147e</vt:lpwstr>
  </property>
</Properties>
</file>