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6238"/>
        <w:gridCol w:w="4628"/>
      </w:tblGrid>
      <w:tr w:rsidR="00017FA9" w:rsidRPr="00017FA9" w14:paraId="06C98B7B" w14:textId="77777777" w:rsidTr="006C0AC0">
        <w:tc>
          <w:tcPr>
            <w:tcW w:w="6238" w:type="dxa"/>
          </w:tcPr>
          <w:p w14:paraId="0AC27CE6" w14:textId="77777777" w:rsidR="00017FA9" w:rsidRPr="00017FA9" w:rsidRDefault="00017FA9" w:rsidP="00017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8" w:type="dxa"/>
          </w:tcPr>
          <w:p w14:paraId="707858B9" w14:textId="4692E4E9" w:rsidR="006C0AC0" w:rsidRPr="006C0AC0" w:rsidRDefault="006C0AC0" w:rsidP="006C0AC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AC0">
              <w:rPr>
                <w:rFonts w:ascii="Times New Roman" w:eastAsia="Calibri" w:hAnsi="Times New Roman" w:cs="Times New Roman"/>
                <w:sz w:val="28"/>
                <w:szCs w:val="28"/>
              </w:rPr>
              <w:t>Проект вносит</w:t>
            </w:r>
          </w:p>
          <w:p w14:paraId="53F0A92B" w14:textId="77777777" w:rsidR="006C0AC0" w:rsidRPr="006C0AC0" w:rsidRDefault="006C0AC0" w:rsidP="006C0AC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AC0">
              <w:rPr>
                <w:rFonts w:ascii="Times New Roman" w:eastAsia="Calibri" w:hAnsi="Times New Roman" w:cs="Times New Roman"/>
                <w:sz w:val="28"/>
                <w:szCs w:val="28"/>
              </w:rPr>
              <w:t>Депутат Законодательного собрания</w:t>
            </w:r>
          </w:p>
          <w:p w14:paraId="5296A91E" w14:textId="017A1317" w:rsidR="006C0AC0" w:rsidRPr="006C0AC0" w:rsidRDefault="006C0AC0" w:rsidP="006C0AC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AC0">
              <w:rPr>
                <w:rFonts w:ascii="Times New Roman" w:eastAsia="Calibri" w:hAnsi="Times New Roman" w:cs="Times New Roman"/>
                <w:sz w:val="28"/>
                <w:szCs w:val="28"/>
              </w:rPr>
              <w:t>Ленинградской области</w:t>
            </w:r>
          </w:p>
          <w:p w14:paraId="2D81AE3D" w14:textId="566359E9" w:rsidR="006C0AC0" w:rsidRPr="006C0AC0" w:rsidRDefault="006C0AC0" w:rsidP="006C0AC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0AC0">
              <w:rPr>
                <w:rFonts w:ascii="Times New Roman" w:eastAsia="Calibri" w:hAnsi="Times New Roman" w:cs="Times New Roman"/>
                <w:sz w:val="28"/>
                <w:szCs w:val="28"/>
              </w:rPr>
              <w:t>Караваев С.С.</w:t>
            </w:r>
          </w:p>
          <w:p w14:paraId="623E3023" w14:textId="77777777" w:rsidR="00017FA9" w:rsidRPr="00017FA9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705984D" w14:textId="77777777" w:rsidR="006C0AC0" w:rsidRDefault="006C0AC0" w:rsidP="009B7DD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C4E03A4" w14:textId="77777777" w:rsidR="006C0AC0" w:rsidRDefault="006C0AC0" w:rsidP="009B7DD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6D611F6" w14:textId="77777777" w:rsidR="006C0AC0" w:rsidRDefault="006C0AC0" w:rsidP="009B7DD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CF89C36" w14:textId="6D7BEDB8" w:rsidR="00D423D6" w:rsidRPr="005357AE" w:rsidRDefault="00D423D6" w:rsidP="009B7DD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14:paraId="688DBC1A" w14:textId="77777777" w:rsidR="00702F9D" w:rsidRPr="005357AE" w:rsidRDefault="00D423D6" w:rsidP="009B7DD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>ЗАКОНОДАТЕЛЬНОГО СОБРАНИЯ ЛЕНИНГРАДСКОЙ ОБЛАСТИ</w:t>
      </w:r>
    </w:p>
    <w:p w14:paraId="20760E49" w14:textId="77777777" w:rsidR="00D423D6" w:rsidRPr="005357AE" w:rsidRDefault="00D423D6" w:rsidP="009B7DD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C0EBC04" w14:textId="778885E5" w:rsidR="00D423D6" w:rsidRPr="005357AE" w:rsidRDefault="005357AE" w:rsidP="009B7DD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____</w:t>
      </w:r>
      <w:r w:rsidR="00D423D6" w:rsidRPr="005357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___________</w:t>
      </w:r>
      <w:r w:rsidR="00D423D6" w:rsidRPr="005357AE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6C0AC0">
        <w:rPr>
          <w:rFonts w:ascii="Times New Roman" w:eastAsia="Calibri" w:hAnsi="Times New Roman" w:cs="Times New Roman"/>
          <w:sz w:val="28"/>
          <w:szCs w:val="28"/>
        </w:rPr>
        <w:t>20</w:t>
      </w:r>
      <w:r w:rsidR="00D423D6" w:rsidRPr="005357AE">
        <w:rPr>
          <w:rFonts w:ascii="Times New Roman" w:eastAsia="Calibri" w:hAnsi="Times New Roman" w:cs="Times New Roman"/>
          <w:sz w:val="28"/>
          <w:szCs w:val="28"/>
        </w:rPr>
        <w:t xml:space="preserve"> года №____</w:t>
      </w:r>
    </w:p>
    <w:p w14:paraId="0C4FD9D2" w14:textId="77777777" w:rsidR="00D423D6" w:rsidRPr="005357AE" w:rsidRDefault="00D423D6" w:rsidP="009B7DD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E640436" w14:textId="77777777" w:rsidR="00017FA9" w:rsidRPr="005357AE" w:rsidRDefault="00D423D6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57AE">
        <w:rPr>
          <w:rFonts w:ascii="Times New Roman" w:eastAsia="Calibri" w:hAnsi="Times New Roman" w:cs="Times New Roman"/>
          <w:b/>
          <w:sz w:val="28"/>
          <w:szCs w:val="28"/>
        </w:rPr>
        <w:t xml:space="preserve">Об обращении </w:t>
      </w:r>
      <w:r w:rsidR="00017FA9" w:rsidRPr="005357AE">
        <w:rPr>
          <w:rFonts w:ascii="Times New Roman" w:eastAsia="Calibri" w:hAnsi="Times New Roman" w:cs="Times New Roman"/>
          <w:b/>
          <w:sz w:val="28"/>
          <w:szCs w:val="28"/>
        </w:rPr>
        <w:t xml:space="preserve">Законодательного собрания Ленинградской области </w:t>
      </w:r>
    </w:p>
    <w:p w14:paraId="0E026AEE" w14:textId="77777777" w:rsidR="00CF5DA3" w:rsidRPr="005357AE" w:rsidRDefault="00610D58" w:rsidP="00CF5DA3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57AE">
        <w:rPr>
          <w:rFonts w:ascii="Times New Roman" w:eastAsia="Calibri" w:hAnsi="Times New Roman" w:cs="Times New Roman"/>
          <w:b/>
          <w:sz w:val="28"/>
          <w:szCs w:val="28"/>
        </w:rPr>
        <w:t xml:space="preserve">к </w:t>
      </w:r>
      <w:r w:rsidR="00CF5DA3" w:rsidRPr="005357AE">
        <w:rPr>
          <w:rFonts w:ascii="Times New Roman" w:eastAsia="Calibri" w:hAnsi="Times New Roman" w:cs="Times New Roman"/>
          <w:b/>
          <w:sz w:val="28"/>
          <w:szCs w:val="28"/>
        </w:rPr>
        <w:t xml:space="preserve">Председателю СК России А.И. Бастрыкину </w:t>
      </w:r>
    </w:p>
    <w:p w14:paraId="26C73CE2" w14:textId="0479B370" w:rsidR="006C0AC0" w:rsidRDefault="00CF5DA3" w:rsidP="00CF5DA3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57AE">
        <w:rPr>
          <w:rFonts w:ascii="Times New Roman" w:eastAsia="Calibri" w:hAnsi="Times New Roman" w:cs="Times New Roman"/>
          <w:b/>
          <w:sz w:val="28"/>
          <w:szCs w:val="28"/>
        </w:rPr>
        <w:t xml:space="preserve">по вопросу </w:t>
      </w:r>
      <w:r w:rsidR="006C0AC0">
        <w:rPr>
          <w:rFonts w:ascii="Times New Roman" w:eastAsia="Calibri" w:hAnsi="Times New Roman" w:cs="Times New Roman"/>
          <w:b/>
          <w:sz w:val="28"/>
          <w:szCs w:val="28"/>
        </w:rPr>
        <w:t xml:space="preserve">проведения </w:t>
      </w:r>
      <w:r w:rsidRPr="005357AE">
        <w:rPr>
          <w:rFonts w:ascii="Times New Roman" w:eastAsia="Calibri" w:hAnsi="Times New Roman" w:cs="Times New Roman"/>
          <w:b/>
          <w:sz w:val="28"/>
          <w:szCs w:val="28"/>
        </w:rPr>
        <w:t>проверки</w:t>
      </w:r>
      <w:r w:rsidR="006C0AC0">
        <w:rPr>
          <w:rFonts w:ascii="Times New Roman" w:eastAsia="Calibri" w:hAnsi="Times New Roman" w:cs="Times New Roman"/>
          <w:b/>
          <w:sz w:val="28"/>
          <w:szCs w:val="28"/>
        </w:rPr>
        <w:t xml:space="preserve"> и принятию решения</w:t>
      </w:r>
    </w:p>
    <w:p w14:paraId="1D044217" w14:textId="4F75DD81" w:rsidR="006C0AC0" w:rsidRDefault="006C0AC0" w:rsidP="006C0AC0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в порядке статей 144-14</w:t>
      </w:r>
      <w:r w:rsidR="008B2463">
        <w:rPr>
          <w:rFonts w:ascii="Times New Roman" w:eastAsia="Calibri" w:hAnsi="Times New Roman" w:cs="Times New Roman"/>
          <w:b/>
          <w:sz w:val="28"/>
          <w:szCs w:val="28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Уголовно-процессуального кодекса </w:t>
      </w:r>
    </w:p>
    <w:p w14:paraId="07FCC8C2" w14:textId="5F856F1B" w:rsidR="00CF5DA3" w:rsidRPr="005357AE" w:rsidRDefault="006C0AC0" w:rsidP="006C0AC0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Российской Федерации</w:t>
      </w:r>
    </w:p>
    <w:p w14:paraId="07AE7DB1" w14:textId="77777777" w:rsidR="00017FA9" w:rsidRPr="005357AE" w:rsidRDefault="00017FA9" w:rsidP="00CF5DA3">
      <w:pPr>
        <w:spacing w:after="0"/>
        <w:ind w:left="4" w:right="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C18A027" w14:textId="77777777" w:rsidR="00D423D6" w:rsidRPr="005357AE" w:rsidRDefault="00D423D6" w:rsidP="00702F9D">
      <w:pPr>
        <w:spacing w:after="0"/>
        <w:ind w:left="4" w:right="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7C4E27D" w14:textId="77777777" w:rsidR="00D423D6" w:rsidRPr="005357AE" w:rsidRDefault="00D423D6" w:rsidP="00D423D6">
      <w:pPr>
        <w:spacing w:after="0"/>
        <w:ind w:left="4" w:right="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Законодательное собрание Ленинградской области    п о с т о н о в л я е т:</w:t>
      </w:r>
    </w:p>
    <w:p w14:paraId="0731CBF3" w14:textId="77777777" w:rsidR="00D423D6" w:rsidRPr="005357AE" w:rsidRDefault="00D423D6" w:rsidP="00D423D6">
      <w:pPr>
        <w:spacing w:after="0"/>
        <w:ind w:left="4" w:right="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69EA64" w14:textId="64C83241" w:rsidR="00D423D6" w:rsidRPr="005357AE" w:rsidRDefault="00D423D6" w:rsidP="00D423D6">
      <w:pPr>
        <w:pStyle w:val="a5"/>
        <w:numPr>
          <w:ilvl w:val="0"/>
          <w:numId w:val="1"/>
        </w:numPr>
        <w:spacing w:after="0"/>
        <w:ind w:right="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прилагаемое обращение Законодательного собрания Ленинградской области 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CF5DA3" w:rsidRPr="005357AE">
        <w:rPr>
          <w:rFonts w:ascii="Times New Roman" w:eastAsia="Calibri" w:hAnsi="Times New Roman" w:cs="Times New Roman"/>
          <w:sz w:val="28"/>
          <w:szCs w:val="28"/>
        </w:rPr>
        <w:t>Председателю СК России А.И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F5DA3" w:rsidRPr="005357AE">
        <w:rPr>
          <w:rFonts w:ascii="Times New Roman" w:eastAsia="Calibri" w:hAnsi="Times New Roman" w:cs="Times New Roman"/>
          <w:sz w:val="28"/>
          <w:szCs w:val="28"/>
        </w:rPr>
        <w:t>Бастрыкину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 по вопросу</w:t>
      </w:r>
      <w:r w:rsidR="006C0AC0">
        <w:rPr>
          <w:rFonts w:ascii="Times New Roman" w:eastAsia="Calibri" w:hAnsi="Times New Roman" w:cs="Times New Roman"/>
          <w:sz w:val="28"/>
          <w:szCs w:val="28"/>
        </w:rPr>
        <w:t xml:space="preserve"> проведения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 проверки </w:t>
      </w:r>
      <w:r w:rsidR="006C0AC0">
        <w:rPr>
          <w:rFonts w:ascii="Times New Roman" w:eastAsia="Calibri" w:hAnsi="Times New Roman" w:cs="Times New Roman"/>
          <w:sz w:val="28"/>
          <w:szCs w:val="28"/>
        </w:rPr>
        <w:t>и принятию решения в порядке статей 144-14</w:t>
      </w:r>
      <w:r w:rsidR="008B2463">
        <w:rPr>
          <w:rFonts w:ascii="Times New Roman" w:eastAsia="Calibri" w:hAnsi="Times New Roman" w:cs="Times New Roman"/>
          <w:sz w:val="28"/>
          <w:szCs w:val="28"/>
        </w:rPr>
        <w:t>6</w:t>
      </w:r>
      <w:r w:rsidR="006C0AC0">
        <w:rPr>
          <w:rFonts w:ascii="Times New Roman" w:eastAsia="Calibri" w:hAnsi="Times New Roman" w:cs="Times New Roman"/>
          <w:sz w:val="28"/>
          <w:szCs w:val="28"/>
        </w:rPr>
        <w:t xml:space="preserve"> Уголовно-процессуального кодекса Российской Федерации.</w:t>
      </w:r>
    </w:p>
    <w:p w14:paraId="2651D240" w14:textId="77777777" w:rsidR="00D423D6" w:rsidRPr="005357AE" w:rsidRDefault="00D423D6" w:rsidP="005F1699">
      <w:pPr>
        <w:spacing w:after="0"/>
        <w:ind w:left="4" w:right="14"/>
        <w:jc w:val="center"/>
        <w:rPr>
          <w:rFonts w:ascii="Times New Roman" w:hAnsi="Times New Roman" w:cs="Times New Roman"/>
          <w:sz w:val="28"/>
          <w:szCs w:val="28"/>
        </w:rPr>
      </w:pPr>
    </w:p>
    <w:p w14:paraId="2BFBA583" w14:textId="77777777" w:rsidR="00D423D6" w:rsidRPr="005357AE" w:rsidRDefault="00D423D6" w:rsidP="00D423D6">
      <w:pPr>
        <w:pStyle w:val="a5"/>
        <w:numPr>
          <w:ilvl w:val="0"/>
          <w:numId w:val="1"/>
        </w:numPr>
        <w:spacing w:after="0"/>
        <w:ind w:right="14"/>
        <w:rPr>
          <w:rFonts w:ascii="Times New Roman" w:hAnsi="Times New Roman" w:cs="Times New Roman"/>
          <w:sz w:val="28"/>
          <w:szCs w:val="28"/>
        </w:rPr>
      </w:pPr>
      <w:r w:rsidRPr="005357AE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и указанное обращение </w:t>
      </w:r>
      <w:r w:rsidR="00CF5DA3" w:rsidRPr="005357AE">
        <w:rPr>
          <w:rFonts w:ascii="Times New Roman" w:eastAsia="Calibri" w:hAnsi="Times New Roman" w:cs="Times New Roman"/>
          <w:sz w:val="28"/>
          <w:szCs w:val="28"/>
        </w:rPr>
        <w:t>Председателю СК России А.И. Бастрыкину.</w:t>
      </w:r>
    </w:p>
    <w:p w14:paraId="70095845" w14:textId="77777777" w:rsidR="00CF5DA3" w:rsidRPr="005357AE" w:rsidRDefault="00CF5DA3" w:rsidP="00CF5DA3">
      <w:pPr>
        <w:spacing w:after="0"/>
        <w:ind w:right="14"/>
        <w:rPr>
          <w:rFonts w:ascii="Times New Roman" w:hAnsi="Times New Roman" w:cs="Times New Roman"/>
          <w:sz w:val="28"/>
          <w:szCs w:val="28"/>
        </w:rPr>
      </w:pPr>
    </w:p>
    <w:p w14:paraId="318C4C6C" w14:textId="77777777" w:rsidR="00D423D6" w:rsidRPr="005357AE" w:rsidRDefault="00D423D6" w:rsidP="00D423D6">
      <w:pPr>
        <w:pStyle w:val="a5"/>
        <w:numPr>
          <w:ilvl w:val="0"/>
          <w:numId w:val="1"/>
        </w:numPr>
        <w:spacing w:after="0"/>
        <w:ind w:right="14"/>
        <w:rPr>
          <w:rFonts w:ascii="Times New Roman" w:hAnsi="Times New Roman" w:cs="Times New Roman"/>
          <w:sz w:val="28"/>
          <w:szCs w:val="28"/>
        </w:rPr>
      </w:pPr>
      <w:r w:rsidRPr="005357AE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принятия.</w:t>
      </w:r>
    </w:p>
    <w:p w14:paraId="6E5CA0BA" w14:textId="77777777" w:rsidR="00D423D6" w:rsidRPr="005357AE" w:rsidRDefault="00D423D6" w:rsidP="00D423D6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728EE313" w14:textId="77777777" w:rsidR="00D423D6" w:rsidRPr="005357AE" w:rsidRDefault="00D423D6" w:rsidP="00D423D6">
      <w:pPr>
        <w:pStyle w:val="a5"/>
        <w:spacing w:after="0"/>
        <w:ind w:left="364" w:right="14"/>
        <w:rPr>
          <w:rFonts w:ascii="Times New Roman" w:hAnsi="Times New Roman" w:cs="Times New Roman"/>
          <w:sz w:val="28"/>
          <w:szCs w:val="28"/>
        </w:rPr>
      </w:pPr>
    </w:p>
    <w:p w14:paraId="6EAA3221" w14:textId="77777777" w:rsidR="00D423D6" w:rsidRPr="005357AE" w:rsidRDefault="00D423D6" w:rsidP="00D423D6">
      <w:pPr>
        <w:pStyle w:val="a5"/>
        <w:spacing w:after="0"/>
        <w:ind w:left="364" w:right="14"/>
        <w:rPr>
          <w:rFonts w:ascii="Times New Roman" w:hAnsi="Times New Roman" w:cs="Times New Roman"/>
          <w:sz w:val="28"/>
          <w:szCs w:val="28"/>
        </w:rPr>
      </w:pPr>
    </w:p>
    <w:p w14:paraId="1252214A" w14:textId="77777777" w:rsidR="00D423D6" w:rsidRPr="005357AE" w:rsidRDefault="00D423D6" w:rsidP="00D423D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</w:p>
    <w:p w14:paraId="73D3CCC0" w14:textId="0AC490B8" w:rsidR="00D423D6" w:rsidRPr="005357AE" w:rsidRDefault="00D423D6" w:rsidP="00D423D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                                                                      </w:t>
      </w:r>
      <w:r w:rsidR="005357AE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5357AE">
        <w:rPr>
          <w:rFonts w:ascii="Times New Roman" w:eastAsia="Calibri" w:hAnsi="Times New Roman" w:cs="Times New Roman"/>
          <w:sz w:val="28"/>
          <w:szCs w:val="28"/>
        </w:rPr>
        <w:t>С</w:t>
      </w:r>
      <w:r w:rsidR="006C0AC0">
        <w:rPr>
          <w:rFonts w:ascii="Times New Roman" w:eastAsia="Calibri" w:hAnsi="Times New Roman" w:cs="Times New Roman"/>
          <w:sz w:val="28"/>
          <w:szCs w:val="28"/>
        </w:rPr>
        <w:t>.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 Бебенин</w:t>
      </w:r>
    </w:p>
    <w:p w14:paraId="1F62DCC9" w14:textId="77777777" w:rsidR="00D34007" w:rsidRPr="005357AE" w:rsidRDefault="00D34007" w:rsidP="00702F9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34007" w:rsidRPr="005357AE" w:rsidSect="00702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F62512"/>
    <w:multiLevelType w:val="hybridMultilevel"/>
    <w:tmpl w:val="C81EE388"/>
    <w:lvl w:ilvl="0" w:tplc="637E3702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2CB"/>
    <w:rsid w:val="00017FA9"/>
    <w:rsid w:val="00041036"/>
    <w:rsid w:val="0009403F"/>
    <w:rsid w:val="000B4A96"/>
    <w:rsid w:val="00166B0A"/>
    <w:rsid w:val="001B3027"/>
    <w:rsid w:val="001F0AC6"/>
    <w:rsid w:val="002A7B2E"/>
    <w:rsid w:val="004F680E"/>
    <w:rsid w:val="005357AE"/>
    <w:rsid w:val="005C3EE8"/>
    <w:rsid w:val="005F1699"/>
    <w:rsid w:val="00610D58"/>
    <w:rsid w:val="006C0AC0"/>
    <w:rsid w:val="006F22CB"/>
    <w:rsid w:val="00702F9D"/>
    <w:rsid w:val="00835C9F"/>
    <w:rsid w:val="0087188C"/>
    <w:rsid w:val="00891D10"/>
    <w:rsid w:val="008B2463"/>
    <w:rsid w:val="009B7DD2"/>
    <w:rsid w:val="00A46E86"/>
    <w:rsid w:val="00A63E07"/>
    <w:rsid w:val="00B93F6D"/>
    <w:rsid w:val="00BC7C03"/>
    <w:rsid w:val="00C34155"/>
    <w:rsid w:val="00CF5DA3"/>
    <w:rsid w:val="00D34007"/>
    <w:rsid w:val="00D423D6"/>
    <w:rsid w:val="00D86833"/>
    <w:rsid w:val="00DC7FD0"/>
    <w:rsid w:val="00EB1316"/>
    <w:rsid w:val="00EC4131"/>
    <w:rsid w:val="00F6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04EBD"/>
  <w15:docId w15:val="{FB0692A5-7B84-43E9-BC2D-8338F042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2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69984-2145-46D3-B0D4-8950BFF2C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 Караваев</cp:lastModifiedBy>
  <cp:revision>6</cp:revision>
  <cp:lastPrinted>2020-12-22T01:29:00Z</cp:lastPrinted>
  <dcterms:created xsi:type="dcterms:W3CDTF">2018-06-07T16:48:00Z</dcterms:created>
  <dcterms:modified xsi:type="dcterms:W3CDTF">2020-12-22T01:29:00Z</dcterms:modified>
</cp:coreProperties>
</file>